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1E1C4A3" w14:textId="77777777" w:rsidR="00597681" w:rsidRDefault="00597681" w:rsidP="00597681">
      <w:pPr>
        <w:pStyle w:val="Normlnweb"/>
        <w:widowControl w:val="0"/>
        <w:spacing w:line="300" w:lineRule="auto"/>
        <w:jc w:val="center"/>
        <w:rPr>
          <w:rFonts w:ascii="Arial" w:eastAsia="Times New Roman" w:hAnsi="Arial"/>
          <w:b/>
          <w:sz w:val="28"/>
          <w:szCs w:val="32"/>
        </w:rPr>
      </w:pPr>
    </w:p>
    <w:p w14:paraId="66119134" w14:textId="42D1423D" w:rsidR="004C4CDE" w:rsidRDefault="00767234" w:rsidP="00D45600">
      <w:pPr>
        <w:pStyle w:val="Normlnweb"/>
        <w:widowControl w:val="0"/>
        <w:spacing w:line="300" w:lineRule="auto"/>
        <w:jc w:val="center"/>
        <w:rPr>
          <w:rFonts w:ascii="Arial" w:eastAsia="Times New Roman" w:hAnsi="Arial"/>
          <w:b/>
          <w:sz w:val="28"/>
          <w:szCs w:val="32"/>
        </w:rPr>
      </w:pPr>
      <w:r w:rsidRPr="00767234">
        <w:rPr>
          <w:rFonts w:ascii="Arial" w:eastAsia="Times New Roman" w:hAnsi="Arial"/>
          <w:b/>
          <w:sz w:val="28"/>
          <w:szCs w:val="32"/>
        </w:rPr>
        <w:t>Samsung podporuje dva nadějné mladé olympioniky z</w:t>
      </w:r>
      <w:r w:rsidR="00F44C57">
        <w:rPr>
          <w:rFonts w:ascii="Arial" w:eastAsia="Times New Roman" w:hAnsi="Arial"/>
          <w:b/>
          <w:sz w:val="28"/>
          <w:szCs w:val="32"/>
        </w:rPr>
        <w:t> České republiky</w:t>
      </w:r>
      <w:r w:rsidRPr="00767234">
        <w:rPr>
          <w:rFonts w:ascii="Arial" w:eastAsia="Times New Roman" w:hAnsi="Arial"/>
          <w:b/>
          <w:sz w:val="28"/>
          <w:szCs w:val="32"/>
        </w:rPr>
        <w:t xml:space="preserve"> a </w:t>
      </w:r>
      <w:r w:rsidR="00F44C57">
        <w:rPr>
          <w:rFonts w:ascii="Arial" w:eastAsia="Times New Roman" w:hAnsi="Arial"/>
          <w:b/>
          <w:sz w:val="28"/>
          <w:szCs w:val="32"/>
        </w:rPr>
        <w:t>Slovenska</w:t>
      </w:r>
      <w:r w:rsidRPr="00767234">
        <w:rPr>
          <w:rFonts w:ascii="Arial" w:eastAsia="Times New Roman" w:hAnsi="Arial"/>
          <w:b/>
          <w:sz w:val="28"/>
          <w:szCs w:val="32"/>
        </w:rPr>
        <w:t xml:space="preserve">, </w:t>
      </w:r>
      <w:r w:rsidR="00F44C57">
        <w:rPr>
          <w:rFonts w:ascii="Arial" w:eastAsia="Times New Roman" w:hAnsi="Arial"/>
          <w:b/>
          <w:sz w:val="28"/>
          <w:szCs w:val="32"/>
        </w:rPr>
        <w:t xml:space="preserve">plavkyni a </w:t>
      </w:r>
      <w:r w:rsidRPr="00767234">
        <w:rPr>
          <w:rFonts w:ascii="Arial" w:eastAsia="Times New Roman" w:hAnsi="Arial"/>
          <w:b/>
          <w:sz w:val="28"/>
          <w:szCs w:val="32"/>
        </w:rPr>
        <w:t>skateboardistu</w:t>
      </w:r>
    </w:p>
    <w:p w14:paraId="73C9CAF5" w14:textId="77777777" w:rsidR="00E21298" w:rsidRDefault="00E21298" w:rsidP="00597681">
      <w:pPr>
        <w:pStyle w:val="Normlnweb"/>
        <w:widowControl w:val="0"/>
        <w:spacing w:line="300" w:lineRule="auto"/>
        <w:jc w:val="both"/>
        <w:rPr>
          <w:rFonts w:ascii="Arial" w:eastAsia="Times New Roman" w:hAnsi="Arial" w:cs="Arial"/>
          <w:i/>
          <w:sz w:val="22"/>
          <w:szCs w:val="22"/>
        </w:rPr>
      </w:pPr>
    </w:p>
    <w:p w14:paraId="67095275" w14:textId="77777777" w:rsidR="0004057E" w:rsidRPr="00597681" w:rsidRDefault="0004057E" w:rsidP="00597681">
      <w:pPr>
        <w:pStyle w:val="Normlnweb"/>
        <w:widowControl w:val="0"/>
        <w:spacing w:line="300" w:lineRule="auto"/>
        <w:jc w:val="both"/>
        <w:rPr>
          <w:rFonts w:ascii="Arial" w:eastAsia="Times New Roman" w:hAnsi="Arial" w:cs="Arial"/>
          <w:i/>
          <w:sz w:val="22"/>
          <w:szCs w:val="22"/>
        </w:rPr>
      </w:pPr>
    </w:p>
    <w:p w14:paraId="06280EC1" w14:textId="0305D0B8" w:rsidR="00D46255" w:rsidRPr="006743A1" w:rsidRDefault="00767234" w:rsidP="00F44C57">
      <w:pPr>
        <w:pStyle w:val="Normlnweb"/>
        <w:shd w:val="clear" w:color="auto" w:fill="FFFFFF"/>
        <w:spacing w:line="360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6743A1">
        <w:rPr>
          <w:rFonts w:ascii="Arial" w:hAnsi="Arial" w:cs="Arial"/>
          <w:b/>
          <w:bCs/>
          <w:sz w:val="22"/>
          <w:szCs w:val="22"/>
        </w:rPr>
        <w:t xml:space="preserve">Praha, 17. dubna 2024 - Společnost Samsung Electronics, globální partner letošních olympijských a paralympijských her, podpoří dva místní sportovce, kteří míří do Paříže: </w:t>
      </w:r>
      <w:r w:rsidR="00F44C57" w:rsidRPr="006743A1">
        <w:rPr>
          <w:rFonts w:ascii="Arial" w:hAnsi="Arial" w:cs="Arial"/>
          <w:b/>
          <w:bCs/>
          <w:sz w:val="22"/>
          <w:szCs w:val="22"/>
        </w:rPr>
        <w:t xml:space="preserve">českou plaveckou hvězdu Barboru Seemanovou </w:t>
      </w:r>
      <w:r w:rsidR="00F44C57">
        <w:rPr>
          <w:rFonts w:ascii="Arial" w:hAnsi="Arial" w:cs="Arial"/>
          <w:b/>
          <w:bCs/>
          <w:sz w:val="22"/>
          <w:szCs w:val="22"/>
        </w:rPr>
        <w:t xml:space="preserve">a </w:t>
      </w:r>
      <w:r w:rsidRPr="006743A1">
        <w:rPr>
          <w:rFonts w:ascii="Arial" w:hAnsi="Arial" w:cs="Arial"/>
          <w:b/>
          <w:bCs/>
          <w:sz w:val="22"/>
          <w:szCs w:val="22"/>
        </w:rPr>
        <w:t xml:space="preserve">špičkového slovenského skateboardistu Richarda Turyho. Kromě finančního příspěvku je vybaví svými nejnovějšími mobilními zařízeními a dalším příslušenstvím. Chce tak </w:t>
      </w:r>
      <w:r w:rsidRPr="006743A1">
        <w:rPr>
          <w:rFonts w:ascii="Arial" w:eastAsia="Times New Roman" w:hAnsi="Arial" w:cs="Arial"/>
          <w:b/>
          <w:bCs/>
          <w:sz w:val="22"/>
          <w:szCs w:val="22"/>
        </w:rPr>
        <w:t>inspirovat mladou generaci a na příkladu mladých sportovců jim ukázat, že nic není nemožné.</w:t>
      </w:r>
    </w:p>
    <w:p w14:paraId="72A302E0" w14:textId="77777777" w:rsidR="00767234" w:rsidRPr="006743A1" w:rsidRDefault="00767234" w:rsidP="00F44C57">
      <w:pPr>
        <w:pStyle w:val="Normlnweb"/>
        <w:shd w:val="clear" w:color="auto" w:fill="FFFFFF"/>
        <w:spacing w:line="360" w:lineRule="auto"/>
        <w:jc w:val="both"/>
        <w:rPr>
          <w:rFonts w:ascii="Arial" w:hAnsi="Arial" w:cs="Arial"/>
          <w:color w:val="000000"/>
          <w:spacing w:val="3"/>
          <w:sz w:val="22"/>
          <w:szCs w:val="22"/>
        </w:rPr>
      </w:pPr>
    </w:p>
    <w:p w14:paraId="1C6676C1" w14:textId="49B83170" w:rsidR="00767234" w:rsidRPr="006743A1" w:rsidRDefault="009549B5" w:rsidP="00F44C57">
      <w:pPr>
        <w:pStyle w:val="FormtovanvHTML"/>
        <w:spacing w:line="360" w:lineRule="auto"/>
        <w:rPr>
          <w:rFonts w:ascii="Arial" w:hAnsi="Arial" w:cs="Arial"/>
          <w:color w:val="1F1F1F"/>
          <w:lang w:val="cs-CZ"/>
        </w:rPr>
      </w:pPr>
      <w:r w:rsidRPr="006743A1">
        <w:rPr>
          <w:rFonts w:ascii="Arial" w:hAnsi="Arial" w:cs="Arial"/>
          <w:color w:val="1F1F1F"/>
          <w:lang w:val="cs-CZ"/>
        </w:rPr>
        <w:t>Samsung</w:t>
      </w:r>
      <w:r w:rsidR="0013440B">
        <w:rPr>
          <w:rFonts w:ascii="Arial" w:hAnsi="Arial" w:cs="Arial"/>
          <w:color w:val="1F1F1F"/>
          <w:lang w:val="cs-CZ"/>
        </w:rPr>
        <w:t xml:space="preserve"> </w:t>
      </w:r>
      <w:r w:rsidRPr="006743A1">
        <w:rPr>
          <w:rFonts w:ascii="Arial" w:hAnsi="Arial" w:cs="Arial"/>
          <w:color w:val="1F1F1F"/>
          <w:lang w:val="cs-CZ"/>
        </w:rPr>
        <w:t xml:space="preserve">jako lídr v oblasti technologických inovací </w:t>
      </w:r>
      <w:r w:rsidR="00F44C57">
        <w:rPr>
          <w:rFonts w:ascii="Arial" w:hAnsi="Arial" w:cs="Arial"/>
          <w:color w:val="1F1F1F"/>
          <w:lang w:val="cs-CZ"/>
        </w:rPr>
        <w:t>„</w:t>
      </w:r>
      <w:r w:rsidRPr="006743A1">
        <w:rPr>
          <w:rFonts w:ascii="Arial" w:hAnsi="Arial" w:cs="Arial"/>
          <w:color w:val="1F1F1F"/>
          <w:lang w:val="cs-CZ"/>
        </w:rPr>
        <w:t>vsadila" na výjimečné sportovce, kteří ve svých oblíbených sportech</w:t>
      </w:r>
      <w:r w:rsidR="00F44C57">
        <w:rPr>
          <w:rFonts w:ascii="Arial" w:hAnsi="Arial" w:cs="Arial"/>
          <w:color w:val="1F1F1F"/>
          <w:lang w:val="cs-CZ"/>
        </w:rPr>
        <w:t xml:space="preserve"> </w:t>
      </w:r>
      <w:r w:rsidR="00F44C57" w:rsidRPr="006743A1">
        <w:rPr>
          <w:rFonts w:ascii="Arial" w:hAnsi="Arial" w:cs="Arial"/>
          <w:color w:val="1F1F1F"/>
          <w:lang w:val="cs-CZ"/>
        </w:rPr>
        <w:t>vynikají</w:t>
      </w:r>
      <w:r w:rsidRPr="006743A1">
        <w:rPr>
          <w:rFonts w:ascii="Arial" w:hAnsi="Arial" w:cs="Arial"/>
          <w:color w:val="1F1F1F"/>
          <w:lang w:val="cs-CZ"/>
        </w:rPr>
        <w:t xml:space="preserve"> a patří </w:t>
      </w:r>
      <w:r w:rsidR="00F44C57">
        <w:rPr>
          <w:rFonts w:ascii="Arial" w:hAnsi="Arial" w:cs="Arial"/>
          <w:color w:val="1F1F1F"/>
          <w:lang w:val="cs-CZ"/>
        </w:rPr>
        <w:t xml:space="preserve">v nich </w:t>
      </w:r>
      <w:r w:rsidRPr="006743A1">
        <w:rPr>
          <w:rFonts w:ascii="Arial" w:hAnsi="Arial" w:cs="Arial"/>
          <w:color w:val="1F1F1F"/>
          <w:lang w:val="cs-CZ"/>
        </w:rPr>
        <w:t>k nejlepším na světě. Jejich snaha dostat se na největší sportovní událost planety je inspirací pro každého, kdo se chce v životě prosadit.</w:t>
      </w:r>
    </w:p>
    <w:p w14:paraId="0E9C8F5C" w14:textId="77777777" w:rsidR="009549B5" w:rsidRDefault="009549B5" w:rsidP="00F44C57">
      <w:pPr>
        <w:pStyle w:val="FormtovanvHTML"/>
        <w:spacing w:line="360" w:lineRule="auto"/>
        <w:rPr>
          <w:rStyle w:val="y2iqfc"/>
          <w:rFonts w:ascii="Arial" w:hAnsi="Arial" w:cs="Arial"/>
          <w:color w:val="1F1F1F"/>
          <w:lang w:val="cs-CZ"/>
        </w:rPr>
      </w:pPr>
    </w:p>
    <w:p w14:paraId="2099A5D0" w14:textId="742909C3" w:rsidR="008C3FA2" w:rsidRDefault="008C3FA2" w:rsidP="00F44C57">
      <w:pPr>
        <w:pStyle w:val="FormtovanvHTML"/>
        <w:spacing w:line="360" w:lineRule="auto"/>
        <w:rPr>
          <w:rStyle w:val="y2iqfc"/>
          <w:rFonts w:ascii="Arial" w:hAnsi="Arial" w:cs="Arial"/>
          <w:color w:val="1F1F1F"/>
          <w:lang w:val="cs-CZ"/>
        </w:rPr>
      </w:pPr>
    </w:p>
    <w:p w14:paraId="1B2095FC" w14:textId="656866AA" w:rsidR="00F44C57" w:rsidRPr="006743A1" w:rsidRDefault="006F7B01" w:rsidP="00F44C57">
      <w:pPr>
        <w:pStyle w:val="FormtovanvHTML"/>
        <w:spacing w:line="360" w:lineRule="auto"/>
        <w:rPr>
          <w:rFonts w:ascii="Arial" w:hAnsi="Arial" w:cs="Arial"/>
          <w:b/>
          <w:bCs/>
          <w:color w:val="1F1F1F"/>
          <w:lang w:val="cs-CZ"/>
        </w:rPr>
      </w:pPr>
      <w:r>
        <w:rPr>
          <w:rFonts w:ascii="Arial" w:hAnsi="Arial" w:cs="Arial"/>
          <w:noProof/>
          <w:color w:val="1F1F1F"/>
          <w:lang w:val="cs-CZ"/>
        </w:rPr>
        <w:drawing>
          <wp:anchor distT="0" distB="0" distL="114300" distR="114300" simplePos="0" relativeHeight="251658240" behindDoc="0" locked="0" layoutInCell="1" allowOverlap="1" wp14:anchorId="43F17A10" wp14:editId="433B7530">
            <wp:simplePos x="0" y="0"/>
            <wp:positionH relativeFrom="column">
              <wp:posOffset>3810231</wp:posOffset>
            </wp:positionH>
            <wp:positionV relativeFrom="paragraph">
              <wp:posOffset>108642</wp:posOffset>
            </wp:positionV>
            <wp:extent cx="1946275" cy="2919730"/>
            <wp:effectExtent l="0" t="0" r="0" b="0"/>
            <wp:wrapSquare wrapText="bothSides"/>
            <wp:docPr id="1221434948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6275" cy="2919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44C57" w:rsidRPr="006743A1">
        <w:rPr>
          <w:rFonts w:ascii="Arial" w:hAnsi="Arial" w:cs="Arial"/>
          <w:b/>
          <w:bCs/>
          <w:color w:val="1F1F1F"/>
          <w:lang w:val="cs-CZ"/>
        </w:rPr>
        <w:t xml:space="preserve">Vodní </w:t>
      </w:r>
      <w:r w:rsidR="00F44C57">
        <w:rPr>
          <w:rFonts w:ascii="Arial" w:hAnsi="Arial" w:cs="Arial"/>
          <w:b/>
          <w:bCs/>
          <w:color w:val="1F1F1F"/>
          <w:lang w:val="cs-CZ"/>
        </w:rPr>
        <w:t xml:space="preserve">živel </w:t>
      </w:r>
      <w:r w:rsidR="00F44C57" w:rsidRPr="006743A1">
        <w:rPr>
          <w:rFonts w:ascii="Arial" w:hAnsi="Arial" w:cs="Arial"/>
          <w:b/>
          <w:bCs/>
          <w:color w:val="1F1F1F"/>
          <w:lang w:val="cs-CZ"/>
        </w:rPr>
        <w:t>v bazénu</w:t>
      </w:r>
    </w:p>
    <w:p w14:paraId="4C26A536" w14:textId="77777777" w:rsidR="00F44C57" w:rsidRPr="006743A1" w:rsidRDefault="00F44C57" w:rsidP="00F44C57">
      <w:pPr>
        <w:pStyle w:val="FormtovanvHTML"/>
        <w:spacing w:line="360" w:lineRule="auto"/>
        <w:rPr>
          <w:rFonts w:ascii="Arial" w:hAnsi="Arial" w:cs="Arial"/>
          <w:b/>
          <w:bCs/>
          <w:color w:val="1F1F1F"/>
          <w:lang w:val="cs-CZ"/>
        </w:rPr>
      </w:pPr>
    </w:p>
    <w:p w14:paraId="019CD918" w14:textId="5752F060" w:rsidR="00F44C57" w:rsidRDefault="006F7B01" w:rsidP="00F44C57">
      <w:pPr>
        <w:pStyle w:val="FormtovanvHTML"/>
        <w:spacing w:line="360" w:lineRule="auto"/>
        <w:rPr>
          <w:rFonts w:ascii="Arial" w:hAnsi="Arial" w:cs="Arial"/>
          <w:color w:val="1F1F1F"/>
          <w:lang w:val="cs-CZ"/>
        </w:rPr>
      </w:pPr>
      <w:r w:rsidRPr="006F7B01">
        <w:rPr>
          <w:rStyle w:val="y2iqfc"/>
          <w:rFonts w:ascii="Arial" w:hAnsi="Arial" w:cs="Arial"/>
          <w:i/>
          <w:iCs/>
          <w:noProof/>
          <w:color w:val="1F1F1F"/>
          <w:sz w:val="18"/>
          <w:szCs w:val="18"/>
          <w:lang w:val="cs-CZ"/>
        </w:rPr>
        <mc:AlternateContent>
          <mc:Choice Requires="wps">
            <w:drawing>
              <wp:anchor distT="45720" distB="45720" distL="114300" distR="114300" simplePos="0" relativeHeight="251663360" behindDoc="1" locked="0" layoutInCell="1" allowOverlap="1" wp14:anchorId="23DC860B" wp14:editId="1E62C411">
                <wp:simplePos x="0" y="0"/>
                <wp:positionH relativeFrom="column">
                  <wp:posOffset>3748405</wp:posOffset>
                </wp:positionH>
                <wp:positionV relativeFrom="paragraph">
                  <wp:posOffset>2446713</wp:posOffset>
                </wp:positionV>
                <wp:extent cx="2360930" cy="1404620"/>
                <wp:effectExtent l="0" t="0" r="0" b="0"/>
                <wp:wrapTight wrapText="bothSides">
                  <wp:wrapPolygon edited="0">
                    <wp:start x="0" y="0"/>
                    <wp:lineTo x="0" y="19529"/>
                    <wp:lineTo x="21367" y="19529"/>
                    <wp:lineTo x="21367" y="0"/>
                    <wp:lineTo x="0" y="0"/>
                  </wp:wrapPolygon>
                </wp:wrapTight>
                <wp:docPr id="1179114568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2E7432" w14:textId="6EED4960" w:rsidR="006F7B01" w:rsidRDefault="006F7B01" w:rsidP="006F7B01">
                            <w:r>
                              <w:rPr>
                                <w:rStyle w:val="y2iqfc"/>
                                <w:rFonts w:ascii="Arial" w:hAnsi="Arial" w:cs="Arial"/>
                                <w:i/>
                                <w:iCs/>
                                <w:color w:val="1F1F1F"/>
                                <w:sz w:val="18"/>
                                <w:szCs w:val="18"/>
                              </w:rPr>
                              <w:t>Barbora Seemanová</w:t>
                            </w:r>
                            <w:r w:rsidRPr="006F7B01">
                              <w:rPr>
                                <w:rStyle w:val="y2iqfc"/>
                                <w:rFonts w:ascii="Arial" w:hAnsi="Arial" w:cs="Arial"/>
                                <w:i/>
                                <w:iCs/>
                                <w:color w:val="1F1F1F"/>
                                <w:sz w:val="18"/>
                                <w:szCs w:val="18"/>
                              </w:rPr>
                              <w:t>,</w:t>
                            </w:r>
                            <w:r>
                              <w:rPr>
                                <w:rStyle w:val="y2iqfc"/>
                                <w:rFonts w:ascii="Arial" w:hAnsi="Arial" w:cs="Arial"/>
                                <w:i/>
                                <w:iCs/>
                                <w:color w:val="1F1F1F"/>
                                <w:sz w:val="18"/>
                                <w:szCs w:val="18"/>
                              </w:rPr>
                              <w:t xml:space="preserve"> zdroj: Sportegy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23DC860B" id="_x0000_t202" coordsize="21600,21600" o:spt="202" path="m,l,21600r21600,l21600,xe">
                <v:stroke joinstyle="miter"/>
                <v:path gradientshapeok="t" o:connecttype="rect"/>
              </v:shapetype>
              <v:shape id="Textové pole 2" o:spid="_x0000_s1026" type="#_x0000_t202" style="position:absolute;margin-left:295.15pt;margin-top:192.65pt;width:185.9pt;height:110.6pt;z-index:-251653120;visibility:visible;mso-wrap-style:square;mso-width-percent:40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" stroked="f">
                <v:textbox style="mso-fit-shape-to-text:t">
                  <w:txbxContent>
                    <w:p w14:paraId="4B2E7432" w14:textId="6EED4960" w:rsidR="006F7B01" w:rsidRDefault="006F7B01" w:rsidP="006F7B01">
                      <w:r>
                        <w:rPr>
                          <w:rStyle w:val="y2iqfc"/>
                          <w:rFonts w:ascii="Arial" w:hAnsi="Arial" w:cs="Arial"/>
                          <w:i/>
                          <w:iCs/>
                          <w:color w:val="1F1F1F"/>
                          <w:sz w:val="18"/>
                          <w:szCs w:val="18"/>
                        </w:rPr>
                        <w:t xml:space="preserve">Barbora </w:t>
                      </w:r>
                      <w:proofErr w:type="spellStart"/>
                      <w:r>
                        <w:rPr>
                          <w:rStyle w:val="y2iqfc"/>
                          <w:rFonts w:ascii="Arial" w:hAnsi="Arial" w:cs="Arial"/>
                          <w:i/>
                          <w:iCs/>
                          <w:color w:val="1F1F1F"/>
                          <w:sz w:val="18"/>
                          <w:szCs w:val="18"/>
                        </w:rPr>
                        <w:t>Seemanová</w:t>
                      </w:r>
                      <w:proofErr w:type="spellEnd"/>
                      <w:r w:rsidRPr="006F7B01">
                        <w:rPr>
                          <w:rStyle w:val="y2iqfc"/>
                          <w:rFonts w:ascii="Arial" w:hAnsi="Arial" w:cs="Arial"/>
                          <w:i/>
                          <w:iCs/>
                          <w:color w:val="1F1F1F"/>
                          <w:sz w:val="18"/>
                          <w:szCs w:val="18"/>
                        </w:rPr>
                        <w:t>,</w:t>
                      </w:r>
                      <w:r>
                        <w:rPr>
                          <w:rStyle w:val="y2iqfc"/>
                          <w:rFonts w:ascii="Arial" w:hAnsi="Arial" w:cs="Arial"/>
                          <w:i/>
                          <w:iCs/>
                          <w:color w:val="1F1F1F"/>
                          <w:sz w:val="18"/>
                          <w:szCs w:val="18"/>
                        </w:rPr>
                        <w:t xml:space="preserve"> zdroj: </w:t>
                      </w:r>
                      <w:proofErr w:type="spellStart"/>
                      <w:r>
                        <w:rPr>
                          <w:rStyle w:val="y2iqfc"/>
                          <w:rFonts w:ascii="Arial" w:hAnsi="Arial" w:cs="Arial"/>
                          <w:i/>
                          <w:iCs/>
                          <w:color w:val="1F1F1F"/>
                          <w:sz w:val="18"/>
                          <w:szCs w:val="18"/>
                        </w:rPr>
                        <w:t>Sportegy</w:t>
                      </w:r>
                      <w:proofErr w:type="spellEnd"/>
                    </w:p>
                  </w:txbxContent>
                </v:textbox>
                <w10:wrap type="tight"/>
              </v:shape>
            </w:pict>
          </mc:Fallback>
        </mc:AlternateContent>
      </w:r>
      <w:r w:rsidR="00F44C57" w:rsidRPr="006743A1">
        <w:rPr>
          <w:rFonts w:ascii="Arial" w:hAnsi="Arial" w:cs="Arial"/>
          <w:color w:val="1F1F1F"/>
          <w:lang w:val="cs-CZ"/>
        </w:rPr>
        <w:t xml:space="preserve">Do Paříže míří česká plavecká hvězda </w:t>
      </w:r>
      <w:r w:rsidR="00F44C57" w:rsidRPr="008C3FA2">
        <w:rPr>
          <w:rFonts w:ascii="Arial" w:hAnsi="Arial" w:cs="Arial"/>
          <w:b/>
          <w:bCs/>
          <w:color w:val="1F1F1F"/>
          <w:lang w:val="cs-CZ"/>
        </w:rPr>
        <w:t>Barbora Seemanová</w:t>
      </w:r>
      <w:r w:rsidR="00F44C57" w:rsidRPr="006743A1">
        <w:rPr>
          <w:rFonts w:ascii="Arial" w:hAnsi="Arial" w:cs="Arial"/>
          <w:color w:val="1F1F1F"/>
          <w:lang w:val="cs-CZ"/>
        </w:rPr>
        <w:t>. Kvalifikovala se na tratě 100 a 200 metrů volný způsob a 100 metrů motýlek. Barbora je vodním živlem a velkým talentem již od útlého mládí. Má dvě zlata z olympijských her mládeže nebo medaile z juniorského mistrovství Evropy. Byla nejmladší členkou týmu na Evropských hrách v Baku v roce 2015 a na olympijských hrách v Riu o rok později. V květnu 2021 se díky triumfu na dvoustovce stala teprve třetí českou mistryní Evropy na dlouhé trati a o pár měsíců později na hrách v Tokiu si ve své oblíbené disciplíně doplavala pro šesté místo</w:t>
      </w:r>
      <w:r w:rsidR="00F44C57" w:rsidRPr="00F44C57">
        <w:rPr>
          <w:rFonts w:ascii="Arial" w:hAnsi="Arial" w:cs="Arial"/>
          <w:color w:val="1F1F1F"/>
          <w:lang w:val="cs-CZ"/>
        </w:rPr>
        <w:t xml:space="preserve">. </w:t>
      </w:r>
      <w:r w:rsidR="00F44C57" w:rsidRPr="008C3FA2">
        <w:rPr>
          <w:rFonts w:ascii="Arial" w:hAnsi="Arial" w:cs="Arial"/>
          <w:i/>
          <w:iCs/>
          <w:color w:val="1F1F1F"/>
          <w:lang w:val="cs-CZ"/>
        </w:rPr>
        <w:t xml:space="preserve">„Jsem otevřený člověk a o svou plaveckou cestu za úspěchem se ráda dělím se svými fanoušky prostřednictvím sociálních sítí. Věřím, že je motivuji </w:t>
      </w:r>
      <w:r w:rsidR="00F44C57" w:rsidRPr="008C3FA2">
        <w:rPr>
          <w:rFonts w:ascii="Arial" w:hAnsi="Arial" w:cs="Arial"/>
          <w:i/>
          <w:iCs/>
          <w:color w:val="1F1F1F"/>
          <w:lang w:val="cs-CZ"/>
        </w:rPr>
        <w:lastRenderedPageBreak/>
        <w:t>nejen k pohybu, ale i k překonávání sebe sama. Díky Samsung</w:t>
      </w:r>
      <w:r w:rsidR="008C3FA2">
        <w:rPr>
          <w:rFonts w:ascii="Arial" w:hAnsi="Arial" w:cs="Arial"/>
          <w:i/>
          <w:iCs/>
          <w:color w:val="1F1F1F"/>
          <w:lang w:val="cs-CZ"/>
        </w:rPr>
        <w:t>u</w:t>
      </w:r>
      <w:r w:rsidR="00F44C57" w:rsidRPr="008C3FA2">
        <w:rPr>
          <w:rFonts w:ascii="Arial" w:hAnsi="Arial" w:cs="Arial"/>
          <w:i/>
          <w:iCs/>
          <w:color w:val="1F1F1F"/>
          <w:lang w:val="cs-CZ"/>
        </w:rPr>
        <w:t xml:space="preserve"> mě m</w:t>
      </w:r>
      <w:r w:rsidR="0004057E">
        <w:rPr>
          <w:rFonts w:ascii="Arial" w:hAnsi="Arial" w:cs="Arial"/>
          <w:i/>
          <w:iCs/>
          <w:color w:val="1F1F1F"/>
          <w:lang w:val="cs-CZ"/>
        </w:rPr>
        <w:t>ůž</w:t>
      </w:r>
      <w:r w:rsidR="00F44C57" w:rsidRPr="008C3FA2">
        <w:rPr>
          <w:rFonts w:ascii="Arial" w:hAnsi="Arial" w:cs="Arial"/>
          <w:i/>
          <w:iCs/>
          <w:color w:val="1F1F1F"/>
          <w:lang w:val="cs-CZ"/>
        </w:rPr>
        <w:t>ou doprovázet na olympijské hry v Paříži, které jim ráda ukážu skrze inovativní technologie,"</w:t>
      </w:r>
      <w:r w:rsidR="00F44C57" w:rsidRPr="006743A1">
        <w:rPr>
          <w:rFonts w:ascii="Arial" w:hAnsi="Arial" w:cs="Arial"/>
          <w:color w:val="1F1F1F"/>
          <w:lang w:val="cs-CZ"/>
        </w:rPr>
        <w:t xml:space="preserve"> říká talentovaná česká plavkyně.</w:t>
      </w:r>
    </w:p>
    <w:p w14:paraId="49A35C81" w14:textId="77777777" w:rsidR="00F44C57" w:rsidRDefault="00F44C57" w:rsidP="00F44C57">
      <w:pPr>
        <w:pStyle w:val="FormtovanvHTML"/>
        <w:spacing w:line="360" w:lineRule="auto"/>
        <w:rPr>
          <w:rStyle w:val="y2iqfc"/>
          <w:rFonts w:ascii="Arial" w:hAnsi="Arial" w:cs="Arial"/>
          <w:color w:val="1F1F1F"/>
          <w:lang w:val="cs-CZ"/>
        </w:rPr>
      </w:pPr>
    </w:p>
    <w:p w14:paraId="21A28941" w14:textId="77777777" w:rsidR="008C3FA2" w:rsidRPr="006743A1" w:rsidRDefault="008C3FA2" w:rsidP="00F44C57">
      <w:pPr>
        <w:pStyle w:val="FormtovanvHTML"/>
        <w:spacing w:line="360" w:lineRule="auto"/>
        <w:rPr>
          <w:rStyle w:val="y2iqfc"/>
          <w:rFonts w:ascii="Arial" w:hAnsi="Arial" w:cs="Arial"/>
          <w:color w:val="1F1F1F"/>
          <w:lang w:val="cs-CZ"/>
        </w:rPr>
      </w:pPr>
    </w:p>
    <w:p w14:paraId="21CBE2C6" w14:textId="44C3BB19" w:rsidR="00767234" w:rsidRPr="006743A1" w:rsidRDefault="009549B5" w:rsidP="00F44C57">
      <w:pPr>
        <w:pStyle w:val="Formtovanv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  <w:tab w:val="left" w:pos="3197"/>
        </w:tabs>
        <w:spacing w:line="360" w:lineRule="auto"/>
        <w:rPr>
          <w:rStyle w:val="y2iqfc"/>
          <w:rFonts w:ascii="Arial" w:hAnsi="Arial" w:cs="Arial"/>
          <w:b/>
          <w:bCs/>
          <w:color w:val="1F1F1F"/>
          <w:lang w:val="cs-CZ"/>
        </w:rPr>
      </w:pPr>
      <w:r w:rsidRPr="006743A1">
        <w:rPr>
          <w:rStyle w:val="y2iqfc"/>
          <w:rFonts w:ascii="Arial" w:hAnsi="Arial" w:cs="Arial"/>
          <w:b/>
          <w:bCs/>
          <w:color w:val="1F1F1F"/>
          <w:lang w:val="cs-CZ"/>
        </w:rPr>
        <w:t>Nejlepší slovenský skateboardista míří do Paříže</w:t>
      </w:r>
    </w:p>
    <w:p w14:paraId="6AAF5877" w14:textId="0C197692" w:rsidR="009549B5" w:rsidRPr="006743A1" w:rsidRDefault="009549B5" w:rsidP="00F44C57">
      <w:pPr>
        <w:pStyle w:val="Formtovanv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  <w:tab w:val="left" w:pos="3197"/>
        </w:tabs>
        <w:spacing w:line="360" w:lineRule="auto"/>
        <w:rPr>
          <w:rFonts w:ascii="Arial" w:hAnsi="Arial" w:cs="Arial"/>
          <w:b/>
          <w:bCs/>
          <w:lang w:val="cs-CZ" w:eastAsia="sk-SK"/>
        </w:rPr>
      </w:pPr>
    </w:p>
    <w:p w14:paraId="359D7BE3" w14:textId="218EA3C1" w:rsidR="006F7B01" w:rsidRDefault="006F7B01" w:rsidP="00F44C57">
      <w:pPr>
        <w:pStyle w:val="FormtovanvHTML"/>
        <w:spacing w:line="360" w:lineRule="auto"/>
        <w:jc w:val="both"/>
        <w:rPr>
          <w:rStyle w:val="y2iqfc"/>
          <w:rFonts w:ascii="Arial" w:hAnsi="Arial" w:cs="Arial"/>
          <w:color w:val="1F1F1F"/>
          <w:lang w:val="cs-CZ"/>
        </w:rPr>
      </w:pPr>
      <w:r w:rsidRPr="006F7B01">
        <w:rPr>
          <w:rStyle w:val="y2iqfc"/>
          <w:rFonts w:ascii="Arial" w:hAnsi="Arial" w:cs="Arial"/>
          <w:i/>
          <w:iCs/>
          <w:noProof/>
          <w:color w:val="1F1F1F"/>
          <w:sz w:val="18"/>
          <w:szCs w:val="18"/>
          <w:lang w:val="cs-CZ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362D3B06" wp14:editId="1A50185B">
                <wp:simplePos x="0" y="0"/>
                <wp:positionH relativeFrom="column">
                  <wp:posOffset>2842895</wp:posOffset>
                </wp:positionH>
                <wp:positionV relativeFrom="paragraph">
                  <wp:posOffset>2909570</wp:posOffset>
                </wp:positionV>
                <wp:extent cx="2360930" cy="1404620"/>
                <wp:effectExtent l="0" t="0" r="0" b="0"/>
                <wp:wrapSquare wrapText="bothSides"/>
                <wp:docPr id="21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66325F7" w14:textId="41807939" w:rsidR="006F7B01" w:rsidRDefault="006F7B01">
                            <w:r w:rsidRPr="006F7B01">
                              <w:rPr>
                                <w:rStyle w:val="y2iqfc"/>
                                <w:rFonts w:ascii="Arial" w:hAnsi="Arial" w:cs="Arial"/>
                                <w:i/>
                                <w:iCs/>
                                <w:color w:val="1F1F1F"/>
                                <w:sz w:val="18"/>
                                <w:szCs w:val="18"/>
                              </w:rPr>
                              <w:t>Richard Tury, fotografoval Tomáš Lazorik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362D3B06" id="_x0000_s1027" type="#_x0000_t202" style="position:absolute;left:0;text-align:left;margin-left:223.85pt;margin-top:229.1pt;width:185.9pt;height:110.6pt;z-index:251661312;visibility:visible;mso-wrap-style:square;mso-width-percent:40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" stroked="f">
                <v:textbox style="mso-fit-shape-to-text:t">
                  <w:txbxContent>
                    <w:p w14:paraId="766325F7" w14:textId="41807939" w:rsidR="006F7B01" w:rsidRDefault="006F7B01">
                      <w:r w:rsidRPr="006F7B01">
                        <w:rPr>
                          <w:rStyle w:val="y2iqfc"/>
                          <w:rFonts w:ascii="Arial" w:hAnsi="Arial" w:cs="Arial"/>
                          <w:i/>
                          <w:iCs/>
                          <w:color w:val="1F1F1F"/>
                          <w:sz w:val="18"/>
                          <w:szCs w:val="18"/>
                        </w:rPr>
                        <w:t xml:space="preserve">Richard Tury, fotografoval Tomáš </w:t>
                      </w:r>
                      <w:proofErr w:type="spellStart"/>
                      <w:r w:rsidRPr="006F7B01">
                        <w:rPr>
                          <w:rStyle w:val="y2iqfc"/>
                          <w:rFonts w:ascii="Arial" w:hAnsi="Arial" w:cs="Arial"/>
                          <w:i/>
                          <w:iCs/>
                          <w:color w:val="1F1F1F"/>
                          <w:sz w:val="18"/>
                          <w:szCs w:val="18"/>
                        </w:rPr>
                        <w:t>Lazorik</w:t>
                      </w:r>
                      <w:proofErr w:type="spellEnd"/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rStyle w:val="y2iqfc"/>
          <w:rFonts w:ascii="Arial" w:hAnsi="Arial" w:cs="Arial"/>
          <w:noProof/>
          <w:color w:val="1F1F1F"/>
          <w:lang w:val="cs-CZ"/>
        </w:rPr>
        <w:drawing>
          <wp:anchor distT="0" distB="0" distL="114300" distR="114300" simplePos="0" relativeHeight="251659264" behindDoc="0" locked="0" layoutInCell="1" allowOverlap="1" wp14:anchorId="059FF5BB" wp14:editId="2024EA41">
            <wp:simplePos x="0" y="0"/>
            <wp:positionH relativeFrom="column">
              <wp:posOffset>2042795</wp:posOffset>
            </wp:positionH>
            <wp:positionV relativeFrom="paragraph">
              <wp:posOffset>412750</wp:posOffset>
            </wp:positionV>
            <wp:extent cx="3736340" cy="2492375"/>
            <wp:effectExtent l="0" t="0" r="0" b="3175"/>
            <wp:wrapSquare wrapText="bothSides"/>
            <wp:docPr id="78928992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36340" cy="2492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549B5" w:rsidRPr="006743A1">
        <w:rPr>
          <w:rStyle w:val="y2iqfc"/>
          <w:rFonts w:ascii="Arial" w:hAnsi="Arial" w:cs="Arial"/>
          <w:color w:val="1F1F1F"/>
          <w:lang w:val="cs-CZ"/>
        </w:rPr>
        <w:t>Skateboarding, který si svou olympijskou premiéru odbyl před čtyřmi lety v Tokiu, získává na popularitě</w:t>
      </w:r>
      <w:r w:rsidR="00F44C57">
        <w:rPr>
          <w:rStyle w:val="y2iqfc"/>
          <w:rFonts w:ascii="Arial" w:hAnsi="Arial" w:cs="Arial"/>
          <w:color w:val="1F1F1F"/>
          <w:lang w:val="cs-CZ"/>
        </w:rPr>
        <w:t xml:space="preserve"> </w:t>
      </w:r>
      <w:r w:rsidR="009549B5" w:rsidRPr="006743A1">
        <w:rPr>
          <w:rStyle w:val="y2iqfc"/>
          <w:rFonts w:ascii="Arial" w:hAnsi="Arial" w:cs="Arial"/>
          <w:color w:val="1F1F1F"/>
          <w:lang w:val="cs-CZ"/>
        </w:rPr>
        <w:t xml:space="preserve">zejména mezi mladými lidmi. Samsung by se jim rád přiblížil a chce podporovat sportovce, kteří jsou velkou motivací pro sportovní komunity. Jedním z nich je </w:t>
      </w:r>
      <w:r w:rsidR="00F44C57">
        <w:rPr>
          <w:rStyle w:val="y2iqfc"/>
          <w:rFonts w:ascii="Arial" w:hAnsi="Arial" w:cs="Arial"/>
          <w:color w:val="1F1F1F"/>
          <w:lang w:val="cs-CZ"/>
        </w:rPr>
        <w:t xml:space="preserve">i </w:t>
      </w:r>
      <w:r w:rsidR="009549B5" w:rsidRPr="006743A1">
        <w:rPr>
          <w:rStyle w:val="y2iqfc"/>
          <w:rFonts w:ascii="Arial" w:hAnsi="Arial" w:cs="Arial"/>
          <w:color w:val="1F1F1F"/>
          <w:lang w:val="cs-CZ"/>
        </w:rPr>
        <w:t xml:space="preserve">nejvýraznější osobnost slovenského </w:t>
      </w:r>
      <w:r w:rsidR="00F44C57" w:rsidRPr="006743A1">
        <w:rPr>
          <w:rStyle w:val="y2iqfc"/>
          <w:rFonts w:ascii="Arial" w:hAnsi="Arial" w:cs="Arial"/>
          <w:color w:val="1F1F1F"/>
          <w:lang w:val="cs-CZ"/>
        </w:rPr>
        <w:t>skateboardingu – Richard</w:t>
      </w:r>
      <w:r w:rsidR="009549B5" w:rsidRPr="006743A1">
        <w:rPr>
          <w:rStyle w:val="y2iqfc"/>
          <w:rFonts w:ascii="Arial" w:hAnsi="Arial" w:cs="Arial"/>
          <w:color w:val="1F1F1F"/>
          <w:lang w:val="cs-CZ"/>
        </w:rPr>
        <w:t xml:space="preserve"> Tury z Košic. Na cestě za svým snem absolvoval první část kvalifikace. V žebříčku mu zatím patří osmá příčka. Od postupu na svou první olympiádu a zařazení mezi 22 nejlepších jezdců ho dělí dva závody. V květnu v Šanghaji a v červnu v Budapešti. </w:t>
      </w:r>
    </w:p>
    <w:p w14:paraId="11B5B8F1" w14:textId="51CE4929" w:rsidR="006F7B01" w:rsidRDefault="006F7B01" w:rsidP="00F44C57">
      <w:pPr>
        <w:pStyle w:val="FormtovanvHTML"/>
        <w:spacing w:line="360" w:lineRule="auto"/>
        <w:jc w:val="both"/>
        <w:rPr>
          <w:rStyle w:val="y2iqfc"/>
          <w:rFonts w:ascii="Arial" w:hAnsi="Arial" w:cs="Arial"/>
          <w:color w:val="1F1F1F"/>
          <w:lang w:val="cs-CZ"/>
        </w:rPr>
      </w:pPr>
    </w:p>
    <w:p w14:paraId="7E52DD1F" w14:textId="77777777" w:rsidR="006F7B01" w:rsidRDefault="006F7B01" w:rsidP="00F44C57">
      <w:pPr>
        <w:pStyle w:val="FormtovanvHTML"/>
        <w:spacing w:line="360" w:lineRule="auto"/>
        <w:jc w:val="both"/>
        <w:rPr>
          <w:rStyle w:val="y2iqfc"/>
          <w:rFonts w:ascii="Arial" w:hAnsi="Arial" w:cs="Arial"/>
          <w:color w:val="1F1F1F"/>
          <w:lang w:val="cs-CZ"/>
        </w:rPr>
      </w:pPr>
    </w:p>
    <w:p w14:paraId="25C7798F" w14:textId="0384B385" w:rsidR="00767234" w:rsidRPr="002006ED" w:rsidRDefault="009549B5" w:rsidP="00F44C57">
      <w:pPr>
        <w:pStyle w:val="FormtovanvHTML"/>
        <w:spacing w:line="360" w:lineRule="auto"/>
        <w:jc w:val="both"/>
        <w:rPr>
          <w:rFonts w:ascii="Arial" w:hAnsi="Arial" w:cs="Arial"/>
          <w:color w:val="1F1F1F"/>
          <w:lang w:val="cs-CZ"/>
        </w:rPr>
      </w:pPr>
      <w:r w:rsidRPr="006743A1">
        <w:rPr>
          <w:rStyle w:val="y2iqfc"/>
          <w:rFonts w:ascii="Arial" w:hAnsi="Arial" w:cs="Arial"/>
          <w:color w:val="1F1F1F"/>
          <w:lang w:val="cs-CZ"/>
        </w:rPr>
        <w:t xml:space="preserve">Richard tvrdě trénuje a je odhodlaný stát se prvním slovenským skateboardistou pod pěti kruhy. Do Paříže míří s otevřenou myslí. Ví, že každá nová zkušenost se stává významným úspěchem, který otevírá nové perspektivy a nekonečné možnosti. </w:t>
      </w:r>
      <w:r w:rsidR="002006ED" w:rsidRPr="0004057E">
        <w:rPr>
          <w:rFonts w:ascii="Arial" w:hAnsi="Arial" w:cs="Arial"/>
          <w:i/>
          <w:iCs/>
          <w:color w:val="1F1F1F"/>
          <w:lang w:val="cs-CZ"/>
        </w:rPr>
        <w:t>„</w:t>
      </w:r>
      <w:r w:rsidRPr="0004057E">
        <w:rPr>
          <w:rFonts w:ascii="Arial" w:hAnsi="Arial" w:cs="Arial"/>
          <w:i/>
          <w:iCs/>
          <w:color w:val="1F1F1F"/>
          <w:lang w:val="cs-CZ"/>
        </w:rPr>
        <w:t>Rád nahrávám své jízdy, skoky a triky a sdílím je s fanoušky. M</w:t>
      </w:r>
      <w:r w:rsidR="0004057E">
        <w:rPr>
          <w:rFonts w:ascii="Arial" w:hAnsi="Arial" w:cs="Arial"/>
          <w:i/>
          <w:iCs/>
          <w:color w:val="1F1F1F"/>
          <w:lang w:val="cs-CZ"/>
        </w:rPr>
        <w:t>ůž</w:t>
      </w:r>
      <w:r w:rsidRPr="0004057E">
        <w:rPr>
          <w:rFonts w:ascii="Arial" w:hAnsi="Arial" w:cs="Arial"/>
          <w:i/>
          <w:iCs/>
          <w:color w:val="1F1F1F"/>
          <w:lang w:val="cs-CZ"/>
        </w:rPr>
        <w:t xml:space="preserve">ou tak vidět, že skateboarding je dřina, ale také </w:t>
      </w:r>
      <w:r w:rsidR="002006ED" w:rsidRPr="0004057E">
        <w:rPr>
          <w:rFonts w:ascii="Arial" w:hAnsi="Arial" w:cs="Arial"/>
          <w:i/>
          <w:iCs/>
          <w:color w:val="1F1F1F"/>
          <w:lang w:val="cs-CZ"/>
        </w:rPr>
        <w:t>kumšt</w:t>
      </w:r>
      <w:r w:rsidRPr="0004057E">
        <w:rPr>
          <w:rFonts w:ascii="Arial" w:hAnsi="Arial" w:cs="Arial"/>
          <w:i/>
          <w:iCs/>
          <w:color w:val="1F1F1F"/>
          <w:lang w:val="cs-CZ"/>
        </w:rPr>
        <w:t>, kter</w:t>
      </w:r>
      <w:r w:rsidR="002006ED" w:rsidRPr="0004057E">
        <w:rPr>
          <w:rFonts w:ascii="Arial" w:hAnsi="Arial" w:cs="Arial"/>
          <w:i/>
          <w:iCs/>
          <w:color w:val="1F1F1F"/>
          <w:lang w:val="cs-CZ"/>
        </w:rPr>
        <w:t>ý</w:t>
      </w:r>
      <w:r w:rsidRPr="0004057E">
        <w:rPr>
          <w:rFonts w:ascii="Arial" w:hAnsi="Arial" w:cs="Arial"/>
          <w:i/>
          <w:iCs/>
          <w:color w:val="1F1F1F"/>
          <w:lang w:val="cs-CZ"/>
        </w:rPr>
        <w:t xml:space="preserve"> od dětství neustále zdokonaluji. Věřím, že až se </w:t>
      </w:r>
      <w:r w:rsidR="002006ED" w:rsidRPr="0004057E">
        <w:rPr>
          <w:rFonts w:ascii="Arial" w:hAnsi="Arial" w:cs="Arial"/>
          <w:i/>
          <w:iCs/>
          <w:color w:val="1F1F1F"/>
          <w:lang w:val="cs-CZ"/>
        </w:rPr>
        <w:t xml:space="preserve">definitivně </w:t>
      </w:r>
      <w:r w:rsidRPr="0004057E">
        <w:rPr>
          <w:rFonts w:ascii="Arial" w:hAnsi="Arial" w:cs="Arial"/>
          <w:i/>
          <w:iCs/>
          <w:color w:val="1F1F1F"/>
          <w:lang w:val="cs-CZ"/>
        </w:rPr>
        <w:t>kvalifikuji do Paříže, budou tam moji fanoušci díky Samsung</w:t>
      </w:r>
      <w:r w:rsidR="005D490E">
        <w:rPr>
          <w:rFonts w:ascii="Arial" w:hAnsi="Arial" w:cs="Arial"/>
          <w:i/>
          <w:iCs/>
          <w:color w:val="1F1F1F"/>
          <w:lang w:val="cs-CZ"/>
        </w:rPr>
        <w:t>u</w:t>
      </w:r>
      <w:r w:rsidRPr="0004057E">
        <w:rPr>
          <w:rFonts w:ascii="Arial" w:hAnsi="Arial" w:cs="Arial"/>
          <w:i/>
          <w:iCs/>
          <w:color w:val="1F1F1F"/>
          <w:lang w:val="cs-CZ"/>
        </w:rPr>
        <w:t xml:space="preserve"> se mnou,"</w:t>
      </w:r>
      <w:r w:rsidRPr="006743A1">
        <w:rPr>
          <w:rFonts w:ascii="Arial" w:hAnsi="Arial" w:cs="Arial"/>
          <w:i/>
          <w:iCs/>
          <w:color w:val="1F1F1F"/>
          <w:lang w:val="cs-CZ"/>
        </w:rPr>
        <w:t xml:space="preserve"> </w:t>
      </w:r>
      <w:r w:rsidRPr="002006ED">
        <w:rPr>
          <w:rFonts w:ascii="Arial" w:hAnsi="Arial" w:cs="Arial"/>
          <w:color w:val="1F1F1F"/>
          <w:lang w:val="cs-CZ"/>
        </w:rPr>
        <w:t>prohlašuje největší talent slovenského skateboardingu. Prostřednictvím této atraktivní pouliční disciplíny chce lídr v oblasti technologických inovací poukázat na neuvěřitelné odhodlání, které Richard vynakládá, aby se dostal na vrchol.</w:t>
      </w:r>
    </w:p>
    <w:p w14:paraId="708F1C31" w14:textId="77777777" w:rsidR="00767234" w:rsidRPr="006743A1" w:rsidRDefault="00767234" w:rsidP="00F44C57">
      <w:pPr>
        <w:pStyle w:val="FormtovanvHTML"/>
        <w:spacing w:line="360" w:lineRule="auto"/>
        <w:rPr>
          <w:rFonts w:ascii="Arial" w:hAnsi="Arial" w:cs="Arial"/>
          <w:color w:val="1F1F1F"/>
          <w:lang w:val="cs-CZ"/>
        </w:rPr>
      </w:pPr>
    </w:p>
    <w:p w14:paraId="31A6527D" w14:textId="77777777" w:rsidR="00F44C57" w:rsidRPr="006743A1" w:rsidRDefault="00F44C57" w:rsidP="00F44C57">
      <w:pPr>
        <w:pStyle w:val="FormtovanvHTML"/>
        <w:spacing w:line="360" w:lineRule="auto"/>
        <w:rPr>
          <w:rStyle w:val="y2iqfc"/>
          <w:rFonts w:ascii="Arial" w:hAnsi="Arial" w:cs="Arial"/>
          <w:color w:val="1F1F1F"/>
          <w:lang w:val="cs-CZ"/>
        </w:rPr>
      </w:pPr>
    </w:p>
    <w:p w14:paraId="7A846C26" w14:textId="3E0630B9" w:rsidR="00767234" w:rsidRPr="00F44C57" w:rsidRDefault="00F44C57" w:rsidP="00F44C57">
      <w:pPr>
        <w:pStyle w:val="Formtovanv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  <w:tab w:val="left" w:pos="3197"/>
        </w:tabs>
        <w:spacing w:line="360" w:lineRule="auto"/>
        <w:jc w:val="both"/>
        <w:rPr>
          <w:rStyle w:val="y2iqfc"/>
          <w:rFonts w:ascii="Arial" w:hAnsi="Arial" w:cs="Arial"/>
          <w:b/>
          <w:bCs/>
          <w:color w:val="1F1F1F"/>
          <w:lang w:val="cs-CZ"/>
        </w:rPr>
      </w:pPr>
      <w:r w:rsidRPr="00F44C57">
        <w:rPr>
          <w:rStyle w:val="y2iqfc"/>
          <w:rFonts w:ascii="Arial" w:hAnsi="Arial" w:cs="Arial"/>
          <w:b/>
          <w:bCs/>
          <w:color w:val="1F1F1F"/>
          <w:lang w:val="cs-CZ"/>
        </w:rPr>
        <w:lastRenderedPageBreak/>
        <w:t>Sebevyjádření a otevřenost v myšlení</w:t>
      </w:r>
    </w:p>
    <w:p w14:paraId="38C4BE68" w14:textId="77777777" w:rsidR="00F44C57" w:rsidRPr="006743A1" w:rsidRDefault="00F44C57" w:rsidP="00F44C57">
      <w:pPr>
        <w:pStyle w:val="Formtovanv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  <w:tab w:val="left" w:pos="3197"/>
        </w:tabs>
        <w:spacing w:line="360" w:lineRule="auto"/>
        <w:jc w:val="both"/>
        <w:rPr>
          <w:rStyle w:val="y2iqfc"/>
          <w:rFonts w:ascii="Arial" w:hAnsi="Arial" w:cs="Arial"/>
          <w:b/>
          <w:bCs/>
          <w:lang w:val="cs-CZ" w:eastAsia="sk-SK"/>
        </w:rPr>
      </w:pPr>
    </w:p>
    <w:p w14:paraId="40DEB5B6" w14:textId="3165D3B2" w:rsidR="00767234" w:rsidRPr="006743A1" w:rsidRDefault="006743A1" w:rsidP="00F44C57">
      <w:pPr>
        <w:pStyle w:val="FormtovanvHTML"/>
        <w:spacing w:line="360" w:lineRule="auto"/>
        <w:jc w:val="both"/>
        <w:rPr>
          <w:rStyle w:val="y2iqfc"/>
          <w:rFonts w:ascii="Arial" w:hAnsi="Arial" w:cs="Arial"/>
          <w:color w:val="1F1F1F"/>
          <w:lang w:val="cs-CZ"/>
        </w:rPr>
      </w:pPr>
      <w:r w:rsidRPr="006743A1">
        <w:rPr>
          <w:rStyle w:val="y2iqfc"/>
          <w:rFonts w:ascii="Arial" w:hAnsi="Arial" w:cs="Arial"/>
          <w:color w:val="1F1F1F"/>
          <w:lang w:val="cs-CZ"/>
        </w:rPr>
        <w:t>Nejnovější mobilní zařízení a další příslušenství od společnosti Samsung pom</w:t>
      </w:r>
      <w:r w:rsidR="0004057E">
        <w:rPr>
          <w:rStyle w:val="y2iqfc"/>
          <w:rFonts w:ascii="Arial" w:hAnsi="Arial" w:cs="Arial"/>
          <w:color w:val="1F1F1F"/>
          <w:lang w:val="cs-CZ"/>
        </w:rPr>
        <w:t>ůž</w:t>
      </w:r>
      <w:r w:rsidRPr="006743A1">
        <w:rPr>
          <w:rStyle w:val="y2iqfc"/>
          <w:rFonts w:ascii="Arial" w:hAnsi="Arial" w:cs="Arial"/>
          <w:color w:val="1F1F1F"/>
          <w:lang w:val="cs-CZ"/>
        </w:rPr>
        <w:t>ou Barboře a Richardovi sledovat a zlepšovat jejich sportovní výkony, monitorovat jejich zdraví a spánek a zaznamenávat dění, jako bychom byli v Paříži s nimi. Fanoušci budou moci sledovat jejich přípravu i atraktivní zákulisí olympiády. Díky moderním technologiím budou moci své zážitky natáčet</w:t>
      </w:r>
      <w:r w:rsidR="002006ED">
        <w:rPr>
          <w:rStyle w:val="y2iqfc"/>
          <w:rFonts w:ascii="Arial" w:hAnsi="Arial" w:cs="Arial"/>
          <w:color w:val="1F1F1F"/>
          <w:lang w:val="cs-CZ"/>
        </w:rPr>
        <w:t xml:space="preserve">, </w:t>
      </w:r>
      <w:r w:rsidRPr="006743A1">
        <w:rPr>
          <w:rStyle w:val="y2iqfc"/>
          <w:rFonts w:ascii="Arial" w:hAnsi="Arial" w:cs="Arial"/>
          <w:color w:val="1F1F1F"/>
          <w:lang w:val="cs-CZ"/>
        </w:rPr>
        <w:t>fotografovat a otevřeně se o ně podělit se sportovní veřejností. Díky společnosti Samsung budeme moci paralelně prožívat hry v</w:t>
      </w:r>
      <w:r w:rsidR="002006ED">
        <w:rPr>
          <w:rStyle w:val="y2iqfc"/>
          <w:rFonts w:ascii="Arial" w:hAnsi="Arial" w:cs="Arial"/>
          <w:color w:val="1F1F1F"/>
          <w:lang w:val="cs-CZ"/>
        </w:rPr>
        <w:t> </w:t>
      </w:r>
      <w:r w:rsidRPr="006743A1">
        <w:rPr>
          <w:rStyle w:val="y2iqfc"/>
          <w:rFonts w:ascii="Arial" w:hAnsi="Arial" w:cs="Arial"/>
          <w:color w:val="1F1F1F"/>
          <w:lang w:val="cs-CZ"/>
        </w:rPr>
        <w:t>Paříži</w:t>
      </w:r>
      <w:r w:rsidR="002006ED">
        <w:rPr>
          <w:rStyle w:val="y2iqfc"/>
          <w:rFonts w:ascii="Arial" w:hAnsi="Arial" w:cs="Arial"/>
          <w:color w:val="1F1F1F"/>
          <w:lang w:val="cs-CZ"/>
        </w:rPr>
        <w:t xml:space="preserve"> i my</w:t>
      </w:r>
      <w:r w:rsidRPr="006743A1">
        <w:rPr>
          <w:rStyle w:val="y2iqfc"/>
          <w:rFonts w:ascii="Arial" w:hAnsi="Arial" w:cs="Arial"/>
          <w:color w:val="1F1F1F"/>
          <w:lang w:val="cs-CZ"/>
        </w:rPr>
        <w:t>.</w:t>
      </w:r>
    </w:p>
    <w:p w14:paraId="329E8053" w14:textId="77777777" w:rsidR="006743A1" w:rsidRPr="006743A1" w:rsidRDefault="006743A1" w:rsidP="00F44C57">
      <w:pPr>
        <w:pStyle w:val="FormtovanvHTML"/>
        <w:spacing w:line="360" w:lineRule="auto"/>
        <w:rPr>
          <w:rStyle w:val="y2iqfc"/>
          <w:rFonts w:ascii="Arial" w:hAnsi="Arial" w:cs="Arial"/>
          <w:color w:val="1F1F1F"/>
          <w:lang w:val="cs-CZ"/>
        </w:rPr>
      </w:pPr>
    </w:p>
    <w:p w14:paraId="54B07398" w14:textId="4320DF39" w:rsidR="00767234" w:rsidRPr="006743A1" w:rsidRDefault="006743A1" w:rsidP="00F44C57">
      <w:pPr>
        <w:pStyle w:val="FormtovanvHTML"/>
        <w:spacing w:line="360" w:lineRule="auto"/>
        <w:jc w:val="both"/>
        <w:rPr>
          <w:rStyle w:val="y2iqfc"/>
          <w:rFonts w:ascii="Arial" w:hAnsi="Arial" w:cs="Arial"/>
          <w:color w:val="1F1F1F"/>
          <w:lang w:val="cs-CZ"/>
        </w:rPr>
      </w:pPr>
      <w:r w:rsidRPr="006743A1">
        <w:rPr>
          <w:rStyle w:val="y2iqfc"/>
          <w:rFonts w:ascii="Arial" w:hAnsi="Arial" w:cs="Arial"/>
          <w:color w:val="1F1F1F"/>
          <w:lang w:val="cs-CZ"/>
        </w:rPr>
        <w:t>Samsung pomáhá zviditelňovat největší sportovní svátek praktickým a smysluplným způsobem již od své první partnerské účasti na zimních olympijských hrách v japonském Naganu v roce 19</w:t>
      </w:r>
      <w:r w:rsidR="00E41468">
        <w:rPr>
          <w:rStyle w:val="y2iqfc"/>
          <w:rFonts w:ascii="Arial" w:hAnsi="Arial" w:cs="Arial"/>
          <w:color w:val="1F1F1F"/>
          <w:lang w:val="cs-CZ"/>
        </w:rPr>
        <w:t>9</w:t>
      </w:r>
      <w:r w:rsidRPr="006743A1">
        <w:rPr>
          <w:rStyle w:val="y2iqfc"/>
          <w:rFonts w:ascii="Arial" w:hAnsi="Arial" w:cs="Arial"/>
          <w:color w:val="1F1F1F"/>
          <w:lang w:val="cs-CZ"/>
        </w:rPr>
        <w:t xml:space="preserve">8. Je přirozené, že se se svými nejmodernějšími technologiemi a inovacemi účastní i příštích her v Paříži, které začínají 26. července. Společnost chce dostát svému slibu a zajistit, aby se jednalo o nejotevřenější olympijské hry v historii. </w:t>
      </w:r>
      <w:r w:rsidR="002006ED">
        <w:rPr>
          <w:rStyle w:val="y2iqfc"/>
          <w:rFonts w:ascii="Arial" w:hAnsi="Arial" w:cs="Arial"/>
          <w:color w:val="1F1F1F"/>
          <w:lang w:val="cs-CZ"/>
        </w:rPr>
        <w:t>Postará se o to i tým</w:t>
      </w:r>
      <w:r w:rsidRPr="006743A1">
        <w:rPr>
          <w:rStyle w:val="y2iqfc"/>
          <w:rFonts w:ascii="Arial" w:hAnsi="Arial" w:cs="Arial"/>
          <w:color w:val="1F1F1F"/>
          <w:lang w:val="cs-CZ"/>
        </w:rPr>
        <w:t xml:space="preserve"> Samsung Galaxy, který tvoří </w:t>
      </w:r>
      <w:r w:rsidR="00A33B5D">
        <w:rPr>
          <w:rStyle w:val="y2iqfc"/>
          <w:rFonts w:ascii="Arial" w:hAnsi="Arial" w:cs="Arial"/>
          <w:color w:val="1F1F1F"/>
          <w:lang w:val="cs-CZ"/>
        </w:rPr>
        <w:t>57</w:t>
      </w:r>
      <w:r w:rsidRPr="006743A1">
        <w:rPr>
          <w:rStyle w:val="y2iqfc"/>
          <w:rFonts w:ascii="Arial" w:hAnsi="Arial" w:cs="Arial"/>
          <w:color w:val="1F1F1F"/>
          <w:lang w:val="cs-CZ"/>
        </w:rPr>
        <w:t xml:space="preserve"> olympioniků a paralympioniků z celého světa. Několik sportovců </w:t>
      </w:r>
      <w:r w:rsidR="002006ED">
        <w:rPr>
          <w:rStyle w:val="y2iqfc"/>
          <w:rFonts w:ascii="Arial" w:hAnsi="Arial" w:cs="Arial"/>
          <w:color w:val="1F1F1F"/>
          <w:lang w:val="cs-CZ"/>
        </w:rPr>
        <w:t xml:space="preserve">navíc </w:t>
      </w:r>
      <w:r w:rsidRPr="006743A1">
        <w:rPr>
          <w:rStyle w:val="y2iqfc"/>
          <w:rFonts w:ascii="Arial" w:hAnsi="Arial" w:cs="Arial"/>
          <w:color w:val="1F1F1F"/>
          <w:lang w:val="cs-CZ"/>
        </w:rPr>
        <w:t xml:space="preserve">zastupuje disciplíny, které letos slaví olympijskou </w:t>
      </w:r>
      <w:r w:rsidR="002006ED" w:rsidRPr="006743A1">
        <w:rPr>
          <w:rStyle w:val="y2iqfc"/>
          <w:rFonts w:ascii="Arial" w:hAnsi="Arial" w:cs="Arial"/>
          <w:color w:val="1F1F1F"/>
          <w:lang w:val="cs-CZ"/>
        </w:rPr>
        <w:t>premiéru – surfování</w:t>
      </w:r>
      <w:r w:rsidRPr="006743A1">
        <w:rPr>
          <w:rStyle w:val="y2iqfc"/>
          <w:rFonts w:ascii="Arial" w:hAnsi="Arial" w:cs="Arial"/>
          <w:color w:val="1F1F1F"/>
          <w:lang w:val="cs-CZ"/>
        </w:rPr>
        <w:t xml:space="preserve"> a breakdance.</w:t>
      </w:r>
    </w:p>
    <w:p w14:paraId="4E8B103C" w14:textId="77777777" w:rsidR="006743A1" w:rsidRPr="006743A1" w:rsidRDefault="006743A1" w:rsidP="00F44C57">
      <w:pPr>
        <w:pStyle w:val="FormtovanvHTML"/>
        <w:spacing w:line="360" w:lineRule="auto"/>
        <w:jc w:val="both"/>
        <w:rPr>
          <w:rStyle w:val="y2iqfc"/>
          <w:rFonts w:ascii="Arial" w:hAnsi="Arial" w:cs="Arial"/>
          <w:color w:val="1F1F1F"/>
          <w:lang w:val="cs-CZ"/>
        </w:rPr>
      </w:pPr>
    </w:p>
    <w:p w14:paraId="53941FDB" w14:textId="0BF2F0E1" w:rsidR="00D57459" w:rsidRDefault="006743A1" w:rsidP="00F44C57">
      <w:pPr>
        <w:tabs>
          <w:tab w:val="left" w:pos="142"/>
        </w:tabs>
        <w:spacing w:line="360" w:lineRule="auto"/>
        <w:jc w:val="both"/>
        <w:rPr>
          <w:rStyle w:val="y2iqfc"/>
          <w:rFonts w:ascii="Arial" w:hAnsi="Arial" w:cs="Arial"/>
          <w:color w:val="1F1F1F"/>
          <w:sz w:val="20"/>
          <w:szCs w:val="20"/>
          <w:lang w:eastAsia="en-GB"/>
        </w:rPr>
      </w:pPr>
      <w:r w:rsidRPr="006743A1">
        <w:rPr>
          <w:rStyle w:val="y2iqfc"/>
          <w:rFonts w:ascii="Arial" w:hAnsi="Arial" w:cs="Arial"/>
          <w:color w:val="1F1F1F"/>
          <w:sz w:val="20"/>
          <w:szCs w:val="20"/>
          <w:lang w:eastAsia="en-GB"/>
        </w:rPr>
        <w:t>I to je v souladu se základními hodnotami společnosti Samsung a podporou sebevyjádření. Organizátoři prohlašují, že chtějí, aby pařížské hry byly co nejotevřenější, a jsou přesvědčeni, že hluboce zakořeněná víra společnosti Samsung v otevřenost a inovativní mobilní technologie budou v Paříži hrát klíčovou roli.</w:t>
      </w:r>
    </w:p>
    <w:p w14:paraId="312FD4B2" w14:textId="77777777" w:rsidR="002006ED" w:rsidRDefault="002006ED" w:rsidP="00F44C57">
      <w:pPr>
        <w:tabs>
          <w:tab w:val="left" w:pos="142"/>
        </w:tabs>
        <w:spacing w:line="360" w:lineRule="auto"/>
        <w:jc w:val="both"/>
        <w:rPr>
          <w:rFonts w:ascii="Arial" w:hAnsi="Arial" w:cs="Arial"/>
          <w:b/>
          <w:noProof/>
          <w:sz w:val="20"/>
          <w:szCs w:val="20"/>
        </w:rPr>
      </w:pPr>
    </w:p>
    <w:p w14:paraId="55CD6AE1" w14:textId="77777777" w:rsidR="00D667C6" w:rsidRPr="006743A1" w:rsidRDefault="00D667C6" w:rsidP="00F44C57">
      <w:pPr>
        <w:tabs>
          <w:tab w:val="left" w:pos="142"/>
        </w:tabs>
        <w:spacing w:line="360" w:lineRule="auto"/>
        <w:jc w:val="both"/>
        <w:rPr>
          <w:rFonts w:ascii="Arial" w:hAnsi="Arial" w:cs="Arial"/>
          <w:b/>
          <w:noProof/>
          <w:sz w:val="20"/>
          <w:szCs w:val="20"/>
        </w:rPr>
      </w:pPr>
    </w:p>
    <w:p w14:paraId="7496F07E" w14:textId="77777777" w:rsidR="00D57459" w:rsidRDefault="00D57459" w:rsidP="00D57459">
      <w:pPr>
        <w:pStyle w:val="Normlnweb"/>
        <w:widowControl w:val="0"/>
        <w:spacing w:line="300" w:lineRule="auto"/>
        <w:jc w:val="both"/>
        <w:rPr>
          <w:rFonts w:ascii="Arial" w:hAnsi="Arial" w:cs="Arial"/>
          <w:sz w:val="22"/>
          <w:szCs w:val="22"/>
        </w:rPr>
      </w:pPr>
      <w:bookmarkStart w:id="0" w:name="_Hlk155370898"/>
      <w:r>
        <w:rPr>
          <w:rFonts w:ascii="Arial" w:hAnsi="Arial" w:cs="Arial"/>
          <w:b/>
          <w:bCs/>
          <w:noProof/>
          <w:color w:val="000000"/>
          <w:sz w:val="20"/>
          <w:szCs w:val="20"/>
          <w:u w:val="single"/>
        </w:rPr>
        <w:t>O společnosti Samsung Electronics Co., Ltd.</w:t>
      </w:r>
    </w:p>
    <w:p w14:paraId="5D950D1B" w14:textId="77777777" w:rsidR="00D57459" w:rsidRDefault="00D57459" w:rsidP="00D57459">
      <w:pPr>
        <w:spacing w:line="300" w:lineRule="auto"/>
        <w:jc w:val="both"/>
        <w:rPr>
          <w:rFonts w:ascii="Arial" w:eastAsia="Malgun Gothic" w:hAnsi="Arial" w:cs="Arial"/>
          <w:noProof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Samsung inspiruje svět a tvoří budoucnost svými převratnými myšlenkami a technologiemi. Společnost nově definuje svět televizorů, smartphonů, nositelných chytrých zařízení, tabletů, digitálních spotřebičů, síťových a paměťových prvků, LSI systémů, polovodičů a LED displejů. Kromě samotných přístrojů nabízí Samsung komplexní propojené zážitky díky ekosystému SmartThings a díky otevřené spolupráci s partnery. Aktuální informace najdete v Samsung Newsroom na adrese </w:t>
      </w:r>
      <w:hyperlink r:id="rId10" w:history="1">
        <w:r>
          <w:rPr>
            <w:rStyle w:val="Hypertextovodkaz"/>
            <w:rFonts w:ascii="Arial" w:hAnsi="Arial" w:cs="Arial"/>
            <w:sz w:val="20"/>
            <w:szCs w:val="20"/>
          </w:rPr>
          <w:t>https://news.samsung.com/cz</w:t>
        </w:r>
      </w:hyperlink>
      <w:r>
        <w:rPr>
          <w:rFonts w:ascii="Arial" w:eastAsia="Malgun Gothic" w:hAnsi="Arial" w:cs="Arial"/>
          <w:noProof/>
          <w:color w:val="000000"/>
          <w:sz w:val="20"/>
          <w:szCs w:val="20"/>
        </w:rPr>
        <w:t>.</w:t>
      </w:r>
    </w:p>
    <w:bookmarkEnd w:id="0"/>
    <w:p w14:paraId="3A249E0D" w14:textId="77777777" w:rsidR="00D57459" w:rsidRDefault="00D57459" w:rsidP="00D57459">
      <w:pPr>
        <w:spacing w:line="300" w:lineRule="auto"/>
        <w:jc w:val="both"/>
        <w:rPr>
          <w:rFonts w:ascii="Arial" w:hAnsi="Arial" w:cs="Arial"/>
          <w:noProof/>
          <w:sz w:val="20"/>
          <w:szCs w:val="20"/>
        </w:rPr>
      </w:pPr>
    </w:p>
    <w:p w14:paraId="29D01903" w14:textId="77777777" w:rsidR="00D57459" w:rsidRDefault="00D57459" w:rsidP="00D57459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</w:p>
    <w:p w14:paraId="2F5C5C16" w14:textId="77777777" w:rsidR="00D57459" w:rsidRDefault="00D57459" w:rsidP="00D57459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2"/>
          <w:szCs w:val="22"/>
        </w:rPr>
      </w:pPr>
      <w:r>
        <w:rPr>
          <w:rFonts w:ascii="Arial" w:hAnsi="Arial" w:cs="Arial"/>
          <w:b/>
          <w:noProof/>
          <w:sz w:val="22"/>
          <w:szCs w:val="22"/>
        </w:rPr>
        <w:t>Kontaktní osoby</w:t>
      </w:r>
      <w:r>
        <w:rPr>
          <w:rFonts w:ascii="Arial" w:hAnsi="Arial" w:cs="Arial"/>
          <w:b/>
          <w:noProof/>
          <w:sz w:val="22"/>
          <w:szCs w:val="22"/>
        </w:rPr>
        <w:tab/>
      </w:r>
      <w:r>
        <w:rPr>
          <w:rFonts w:ascii="Arial" w:hAnsi="Arial" w:cs="Arial"/>
          <w:b/>
          <w:noProof/>
          <w:sz w:val="22"/>
          <w:szCs w:val="22"/>
        </w:rPr>
        <w:tab/>
      </w:r>
      <w:r>
        <w:rPr>
          <w:rFonts w:ascii="Arial" w:hAnsi="Arial" w:cs="Arial"/>
          <w:b/>
          <w:noProof/>
          <w:sz w:val="22"/>
          <w:szCs w:val="22"/>
        </w:rPr>
        <w:tab/>
      </w:r>
      <w:r>
        <w:rPr>
          <w:rFonts w:ascii="Arial" w:hAnsi="Arial" w:cs="Arial"/>
          <w:b/>
          <w:noProof/>
          <w:sz w:val="22"/>
          <w:szCs w:val="22"/>
        </w:rPr>
        <w:tab/>
      </w:r>
      <w:r>
        <w:rPr>
          <w:rFonts w:ascii="Arial" w:hAnsi="Arial" w:cs="Arial"/>
          <w:b/>
          <w:noProof/>
          <w:sz w:val="22"/>
          <w:szCs w:val="22"/>
        </w:rPr>
        <w:tab/>
        <w:t xml:space="preserve"> </w:t>
      </w:r>
    </w:p>
    <w:p w14:paraId="05458339" w14:textId="77777777" w:rsidR="00D57459" w:rsidRDefault="00D57459" w:rsidP="00D57459">
      <w:pPr>
        <w:tabs>
          <w:tab w:val="left" w:pos="142"/>
        </w:tabs>
        <w:spacing w:line="300" w:lineRule="auto"/>
        <w:ind w:left="142" w:hanging="142"/>
        <w:jc w:val="both"/>
        <w:rPr>
          <w:rFonts w:ascii="Arial" w:hAnsi="Arial" w:cs="Arial"/>
          <w:sz w:val="22"/>
          <w:szCs w:val="22"/>
          <w:lang w:eastAsia="en-GB"/>
        </w:rPr>
      </w:pPr>
      <w:r>
        <w:rPr>
          <w:rFonts w:ascii="Arial" w:hAnsi="Arial" w:cs="Arial"/>
          <w:sz w:val="22"/>
          <w:szCs w:val="22"/>
        </w:rPr>
        <w:t>David Sahula, PR Manager, Samsung</w: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 xml:space="preserve">Leona Daňková, Taktiq Communications </w:t>
      </w:r>
    </w:p>
    <w:p w14:paraId="56C7E345" w14:textId="77777777" w:rsidR="00D57459" w:rsidRDefault="00D57459" w:rsidP="00D57459">
      <w:pPr>
        <w:tabs>
          <w:tab w:val="left" w:pos="142"/>
        </w:tabs>
        <w:spacing w:line="30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Tel.: +420 725 779 934</w: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>Tel.: +420 605 228 810</w:t>
      </w:r>
      <w:r>
        <w:rPr>
          <w:rFonts w:ascii="Arial" w:hAnsi="Arial" w:cs="Arial"/>
          <w:sz w:val="22"/>
          <w:szCs w:val="22"/>
        </w:rPr>
        <w:tab/>
      </w:r>
    </w:p>
    <w:p w14:paraId="75E56538" w14:textId="733CD24A" w:rsidR="00D57459" w:rsidRDefault="00D57459" w:rsidP="003A53E0">
      <w:pPr>
        <w:spacing w:line="300" w:lineRule="auto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</w:rPr>
      </w:pPr>
      <w:r>
        <w:rPr>
          <w:rFonts w:ascii="Arial" w:hAnsi="Arial" w:cs="Arial"/>
          <w:sz w:val="22"/>
          <w:szCs w:val="22"/>
        </w:rPr>
        <w:lastRenderedPageBreak/>
        <w:t xml:space="preserve">E-mail: </w:t>
      </w:r>
      <w:hyperlink r:id="rId11" w:tgtFrame="_blank" w:history="1">
        <w:r>
          <w:rPr>
            <w:rStyle w:val="Hypertextovodkaz"/>
            <w:rFonts w:ascii="Arial" w:hAnsi="Arial" w:cs="Arial"/>
            <w:sz w:val="22"/>
            <w:szCs w:val="22"/>
          </w:rPr>
          <w:t>d.sahula@samsung.com</w:t>
        </w:r>
      </w:hyperlink>
      <w:r>
        <w:tab/>
      </w:r>
      <w:r>
        <w:tab/>
      </w:r>
      <w:r>
        <w:tab/>
      </w:r>
      <w:r>
        <w:rPr>
          <w:rFonts w:ascii="Arial" w:hAnsi="Arial" w:cs="Arial"/>
          <w:sz w:val="22"/>
          <w:szCs w:val="22"/>
        </w:rPr>
        <w:t xml:space="preserve">E-mail: </w:t>
      </w:r>
      <w:hyperlink r:id="rId12" w:history="1">
        <w:r>
          <w:rPr>
            <w:rStyle w:val="Hypertextovodkaz"/>
            <w:rFonts w:ascii="Arial" w:hAnsi="Arial" w:cs="Arial"/>
            <w:sz w:val="22"/>
            <w:szCs w:val="22"/>
            <w:shd w:val="clear" w:color="auto" w:fill="FFFFFF"/>
          </w:rPr>
          <w:t>leona.dankova@taktiq.com</w:t>
        </w:r>
      </w:hyperlink>
      <w:r>
        <w:rPr>
          <w:rFonts w:ascii="Arial" w:hAnsi="Arial" w:cs="Arial"/>
          <w:color w:val="1D2129"/>
          <w:sz w:val="22"/>
          <w:szCs w:val="22"/>
          <w:shd w:val="clear" w:color="auto" w:fill="FFFFFF"/>
        </w:rPr>
        <w:t xml:space="preserve"> </w:t>
      </w:r>
    </w:p>
    <w:p w14:paraId="5899F097" w14:textId="77777777" w:rsidR="00597681" w:rsidRPr="00A13085" w:rsidRDefault="00597681" w:rsidP="00597681">
      <w:pPr>
        <w:pStyle w:val="Normlnweb"/>
        <w:shd w:val="clear" w:color="auto" w:fill="FFFFFF"/>
        <w:rPr>
          <w:rFonts w:ascii="Arial" w:hAnsi="Arial" w:cs="Arial"/>
          <w:color w:val="000000"/>
          <w:spacing w:val="3"/>
          <w:sz w:val="27"/>
          <w:szCs w:val="27"/>
        </w:rPr>
      </w:pPr>
    </w:p>
    <w:sectPr w:rsidR="00597681" w:rsidRPr="00A13085" w:rsidSect="00286872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footnotePr>
        <w:pos w:val="beneathText"/>
      </w:footnotePr>
      <w:pgSz w:w="11906" w:h="16838"/>
      <w:pgMar w:top="2160" w:right="1466" w:bottom="3544" w:left="141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BBD773A" w14:textId="77777777" w:rsidR="002E0C74" w:rsidRDefault="002E0C74">
      <w:r>
        <w:separator/>
      </w:r>
    </w:p>
  </w:endnote>
  <w:endnote w:type="continuationSeparator" w:id="0">
    <w:p w14:paraId="00203DC1" w14:textId="77777777" w:rsidR="002E0C74" w:rsidRDefault="002E0C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16853B3" w14:textId="77777777" w:rsidR="00CE049F" w:rsidRDefault="002C6F3F">
    <w:pPr>
      <w:pStyle w:val="Zpat"/>
      <w:framePr w:wrap="around" w:vAnchor="text" w:hAnchor="margin" w:xAlign="right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14:paraId="7A5FE206" w14:textId="77777777" w:rsidR="00CE049F" w:rsidRDefault="00CE049F">
    <w:pPr>
      <w:pStyle w:val="Zpat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D1AF996" w14:textId="77777777" w:rsidR="00CE049F" w:rsidRDefault="00CE049F">
    <w:pPr>
      <w:pStyle w:val="Zpat"/>
      <w:ind w:right="360"/>
      <w:rPr>
        <w:rFonts w:ascii="Arial" w:hAnsi="Arial" w:cs="Arial"/>
        <w:position w:val="-6"/>
        <w:sz w:val="16"/>
        <w:szCs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728A145" w14:textId="77777777" w:rsidR="00107CA4" w:rsidRDefault="00107CA4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011A59A" w14:textId="77777777" w:rsidR="002E0C74" w:rsidRDefault="002E0C74">
      <w:r>
        <w:separator/>
      </w:r>
    </w:p>
  </w:footnote>
  <w:footnote w:type="continuationSeparator" w:id="0">
    <w:p w14:paraId="7346DBF4" w14:textId="77777777" w:rsidR="002E0C74" w:rsidRDefault="002E0C7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A8EB781" w14:textId="77777777" w:rsidR="00107CA4" w:rsidRDefault="00107CA4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0E2E160" w14:textId="77777777" w:rsidR="00CE049F" w:rsidRDefault="002C6F3F">
    <w:pPr>
      <w:pStyle w:val="Zhlav"/>
      <w:ind w:firstLine="1416"/>
      <w:rPr>
        <w:b/>
        <w:bCs/>
      </w:rPr>
    </w:pPr>
    <w:r>
      <w:rPr>
        <w:noProof/>
        <w:lang w:val="en-US" w:eastAsia="en-US"/>
      </w:rPr>
      <w:drawing>
        <wp:anchor distT="0" distB="0" distL="114300" distR="114300" simplePos="0" relativeHeight="251659264" behindDoc="0" locked="0" layoutInCell="1" allowOverlap="1" wp14:anchorId="18E0C0AA" wp14:editId="014C072A">
          <wp:simplePos x="0" y="0"/>
          <wp:positionH relativeFrom="column">
            <wp:posOffset>-883920</wp:posOffset>
          </wp:positionH>
          <wp:positionV relativeFrom="paragraph">
            <wp:posOffset>-457200</wp:posOffset>
          </wp:positionV>
          <wp:extent cx="7536180" cy="10673080"/>
          <wp:effectExtent l="0" t="0" r="7620" b="0"/>
          <wp:wrapNone/>
          <wp:docPr id="5" name="Obrázek 4" descr="Pozadi20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Pozadi201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36180" cy="10673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b/>
        <w:bCs/>
        <w:lang w:val="pl-PL"/>
      </w:rP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49403B9" w14:textId="77777777" w:rsidR="00107CA4" w:rsidRDefault="00107CA4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5ED2053"/>
    <w:multiLevelType w:val="hybridMultilevel"/>
    <w:tmpl w:val="0FD0FB4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9D1603B"/>
    <w:multiLevelType w:val="hybridMultilevel"/>
    <w:tmpl w:val="E1809B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0DA12E3"/>
    <w:multiLevelType w:val="hybridMultilevel"/>
    <w:tmpl w:val="87926B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2A43763"/>
    <w:multiLevelType w:val="hybridMultilevel"/>
    <w:tmpl w:val="1A9ADA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1AA7C92"/>
    <w:multiLevelType w:val="hybridMultilevel"/>
    <w:tmpl w:val="69CAF6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7485CC3"/>
    <w:multiLevelType w:val="hybridMultilevel"/>
    <w:tmpl w:val="017EA008"/>
    <w:lvl w:ilvl="0" w:tplc="E1F869BC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  <w:sz w:val="22"/>
        <w:szCs w:val="22"/>
      </w:rPr>
    </w:lvl>
    <w:lvl w:ilvl="1" w:tplc="04090003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C622A338">
      <w:start w:val="6"/>
      <w:numFmt w:val="bullet"/>
      <w:lvlText w:val="-"/>
      <w:lvlJc w:val="left"/>
      <w:pPr>
        <w:ind w:left="1980" w:hanging="360"/>
      </w:pPr>
      <w:rPr>
        <w:rFonts w:ascii="Calibri" w:eastAsiaTheme="minorEastAsia" w:hAnsi="Calibri" w:cs="Calibri" w:hint="default"/>
      </w:rPr>
    </w:lvl>
    <w:lvl w:ilvl="3" w:tplc="0409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num w:numId="1" w16cid:durableId="1070885110">
    <w:abstractNumId w:val="0"/>
  </w:num>
  <w:num w:numId="2" w16cid:durableId="884178916">
    <w:abstractNumId w:val="5"/>
  </w:num>
  <w:num w:numId="3" w16cid:durableId="2014257863">
    <w:abstractNumId w:val="2"/>
  </w:num>
  <w:num w:numId="4" w16cid:durableId="956370199">
    <w:abstractNumId w:val="4"/>
  </w:num>
  <w:num w:numId="5" w16cid:durableId="112948726">
    <w:abstractNumId w:val="1"/>
  </w:num>
  <w:num w:numId="6" w16cid:durableId="211891199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defaultTabStop w:val="708"/>
  <w:hyphenationZone w:val="425"/>
  <w:characterSpacingControl w:val="doNotCompress"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373BB"/>
    <w:rsid w:val="000074A6"/>
    <w:rsid w:val="0001496B"/>
    <w:rsid w:val="0004057E"/>
    <w:rsid w:val="00047A73"/>
    <w:rsid w:val="000542FD"/>
    <w:rsid w:val="00076704"/>
    <w:rsid w:val="00077A33"/>
    <w:rsid w:val="000906E7"/>
    <w:rsid w:val="000B0E21"/>
    <w:rsid w:val="000B6586"/>
    <w:rsid w:val="000B744A"/>
    <w:rsid w:val="000C2059"/>
    <w:rsid w:val="000C2AC9"/>
    <w:rsid w:val="000D230B"/>
    <w:rsid w:val="000F1650"/>
    <w:rsid w:val="00102586"/>
    <w:rsid w:val="00107CA4"/>
    <w:rsid w:val="00123E85"/>
    <w:rsid w:val="00126703"/>
    <w:rsid w:val="001302C4"/>
    <w:rsid w:val="0013440B"/>
    <w:rsid w:val="001642D3"/>
    <w:rsid w:val="001724AA"/>
    <w:rsid w:val="001751B8"/>
    <w:rsid w:val="00194AAD"/>
    <w:rsid w:val="0019511B"/>
    <w:rsid w:val="00197EF6"/>
    <w:rsid w:val="001A1601"/>
    <w:rsid w:val="001A2641"/>
    <w:rsid w:val="001A55C0"/>
    <w:rsid w:val="001B107F"/>
    <w:rsid w:val="001C11A7"/>
    <w:rsid w:val="001C7480"/>
    <w:rsid w:val="001F3804"/>
    <w:rsid w:val="002004CD"/>
    <w:rsid w:val="002006ED"/>
    <w:rsid w:val="00220C70"/>
    <w:rsid w:val="00275382"/>
    <w:rsid w:val="00277D0F"/>
    <w:rsid w:val="00282E16"/>
    <w:rsid w:val="0028364B"/>
    <w:rsid w:val="00284C03"/>
    <w:rsid w:val="00286872"/>
    <w:rsid w:val="002958BC"/>
    <w:rsid w:val="002972E7"/>
    <w:rsid w:val="002A6533"/>
    <w:rsid w:val="002B6AA5"/>
    <w:rsid w:val="002C09CA"/>
    <w:rsid w:val="002C6F3F"/>
    <w:rsid w:val="002D307D"/>
    <w:rsid w:val="002E0C74"/>
    <w:rsid w:val="002E6B1A"/>
    <w:rsid w:val="002F3109"/>
    <w:rsid w:val="002F50C6"/>
    <w:rsid w:val="002F63B5"/>
    <w:rsid w:val="00313687"/>
    <w:rsid w:val="0031557D"/>
    <w:rsid w:val="00324777"/>
    <w:rsid w:val="00325FB5"/>
    <w:rsid w:val="00331923"/>
    <w:rsid w:val="00345D70"/>
    <w:rsid w:val="00364970"/>
    <w:rsid w:val="00365009"/>
    <w:rsid w:val="003951C7"/>
    <w:rsid w:val="003A0446"/>
    <w:rsid w:val="003A53E0"/>
    <w:rsid w:val="003B01E5"/>
    <w:rsid w:val="003B27DE"/>
    <w:rsid w:val="003B5765"/>
    <w:rsid w:val="003B5A84"/>
    <w:rsid w:val="003B6096"/>
    <w:rsid w:val="003D6706"/>
    <w:rsid w:val="003F4931"/>
    <w:rsid w:val="003F6D28"/>
    <w:rsid w:val="004206DE"/>
    <w:rsid w:val="00440487"/>
    <w:rsid w:val="00453130"/>
    <w:rsid w:val="00453DF9"/>
    <w:rsid w:val="00460207"/>
    <w:rsid w:val="0046049D"/>
    <w:rsid w:val="00465968"/>
    <w:rsid w:val="004754E3"/>
    <w:rsid w:val="00482E89"/>
    <w:rsid w:val="004B0973"/>
    <w:rsid w:val="004B4A8B"/>
    <w:rsid w:val="004B5B27"/>
    <w:rsid w:val="004C4CDE"/>
    <w:rsid w:val="004D042B"/>
    <w:rsid w:val="004D7A2F"/>
    <w:rsid w:val="004E37CE"/>
    <w:rsid w:val="00512974"/>
    <w:rsid w:val="00526A91"/>
    <w:rsid w:val="00541CDB"/>
    <w:rsid w:val="005420DB"/>
    <w:rsid w:val="005501DE"/>
    <w:rsid w:val="00555864"/>
    <w:rsid w:val="00585DFD"/>
    <w:rsid w:val="00591E5F"/>
    <w:rsid w:val="00597681"/>
    <w:rsid w:val="005C60F4"/>
    <w:rsid w:val="005D490E"/>
    <w:rsid w:val="005E1739"/>
    <w:rsid w:val="005E33C4"/>
    <w:rsid w:val="005E7E0C"/>
    <w:rsid w:val="005F406D"/>
    <w:rsid w:val="0060117B"/>
    <w:rsid w:val="0060241D"/>
    <w:rsid w:val="0060435E"/>
    <w:rsid w:val="0061613D"/>
    <w:rsid w:val="0063276B"/>
    <w:rsid w:val="00634203"/>
    <w:rsid w:val="00643920"/>
    <w:rsid w:val="00643B40"/>
    <w:rsid w:val="006534A5"/>
    <w:rsid w:val="006743A1"/>
    <w:rsid w:val="00694B8F"/>
    <w:rsid w:val="00695405"/>
    <w:rsid w:val="006B37DA"/>
    <w:rsid w:val="006B53EF"/>
    <w:rsid w:val="006B5CB9"/>
    <w:rsid w:val="006B753B"/>
    <w:rsid w:val="006C15E0"/>
    <w:rsid w:val="006D474A"/>
    <w:rsid w:val="006E1EC7"/>
    <w:rsid w:val="006E536D"/>
    <w:rsid w:val="006F2816"/>
    <w:rsid w:val="006F4114"/>
    <w:rsid w:val="006F78D0"/>
    <w:rsid w:val="006F7B01"/>
    <w:rsid w:val="00726BD9"/>
    <w:rsid w:val="00730905"/>
    <w:rsid w:val="00746A19"/>
    <w:rsid w:val="007521ED"/>
    <w:rsid w:val="007527C5"/>
    <w:rsid w:val="00767234"/>
    <w:rsid w:val="00774A1F"/>
    <w:rsid w:val="007810EE"/>
    <w:rsid w:val="007B3C1B"/>
    <w:rsid w:val="007B686C"/>
    <w:rsid w:val="007C3D1B"/>
    <w:rsid w:val="007C4392"/>
    <w:rsid w:val="007C6EB5"/>
    <w:rsid w:val="007D1771"/>
    <w:rsid w:val="008107E8"/>
    <w:rsid w:val="008126C7"/>
    <w:rsid w:val="0081614B"/>
    <w:rsid w:val="00825A06"/>
    <w:rsid w:val="00827DE9"/>
    <w:rsid w:val="0083258B"/>
    <w:rsid w:val="00836052"/>
    <w:rsid w:val="0085763E"/>
    <w:rsid w:val="008616F3"/>
    <w:rsid w:val="0087638E"/>
    <w:rsid w:val="00880C70"/>
    <w:rsid w:val="008944EE"/>
    <w:rsid w:val="008A067F"/>
    <w:rsid w:val="008A0E70"/>
    <w:rsid w:val="008C0379"/>
    <w:rsid w:val="008C2744"/>
    <w:rsid w:val="008C3FA2"/>
    <w:rsid w:val="008C638E"/>
    <w:rsid w:val="008D4E74"/>
    <w:rsid w:val="008D65D8"/>
    <w:rsid w:val="008E516F"/>
    <w:rsid w:val="008E59AF"/>
    <w:rsid w:val="008E704D"/>
    <w:rsid w:val="008E7805"/>
    <w:rsid w:val="0091156E"/>
    <w:rsid w:val="00920F8D"/>
    <w:rsid w:val="009234CB"/>
    <w:rsid w:val="00927E97"/>
    <w:rsid w:val="00937056"/>
    <w:rsid w:val="00951E08"/>
    <w:rsid w:val="009549B5"/>
    <w:rsid w:val="00957FFB"/>
    <w:rsid w:val="00974C06"/>
    <w:rsid w:val="00985243"/>
    <w:rsid w:val="009865CA"/>
    <w:rsid w:val="00986FCC"/>
    <w:rsid w:val="009942DD"/>
    <w:rsid w:val="009A49B5"/>
    <w:rsid w:val="009C4E1B"/>
    <w:rsid w:val="009E20B4"/>
    <w:rsid w:val="009E24DD"/>
    <w:rsid w:val="009F06CA"/>
    <w:rsid w:val="009F4A52"/>
    <w:rsid w:val="00A06BED"/>
    <w:rsid w:val="00A10B4B"/>
    <w:rsid w:val="00A13F83"/>
    <w:rsid w:val="00A17172"/>
    <w:rsid w:val="00A33B5D"/>
    <w:rsid w:val="00A41919"/>
    <w:rsid w:val="00A43301"/>
    <w:rsid w:val="00A46C9A"/>
    <w:rsid w:val="00A53F22"/>
    <w:rsid w:val="00A66F8B"/>
    <w:rsid w:val="00A87CA2"/>
    <w:rsid w:val="00A97C5F"/>
    <w:rsid w:val="00AA2FD8"/>
    <w:rsid w:val="00AA5F76"/>
    <w:rsid w:val="00AB1C94"/>
    <w:rsid w:val="00AB5A98"/>
    <w:rsid w:val="00AC1F2F"/>
    <w:rsid w:val="00AC3AB1"/>
    <w:rsid w:val="00AC7132"/>
    <w:rsid w:val="00AE7F4A"/>
    <w:rsid w:val="00AF23B1"/>
    <w:rsid w:val="00B03E3F"/>
    <w:rsid w:val="00B06AB0"/>
    <w:rsid w:val="00B12AB1"/>
    <w:rsid w:val="00B32F94"/>
    <w:rsid w:val="00B5614C"/>
    <w:rsid w:val="00B7261E"/>
    <w:rsid w:val="00B7743B"/>
    <w:rsid w:val="00B776CA"/>
    <w:rsid w:val="00BA5854"/>
    <w:rsid w:val="00BB38A1"/>
    <w:rsid w:val="00BB4AFE"/>
    <w:rsid w:val="00BD279C"/>
    <w:rsid w:val="00BD7F70"/>
    <w:rsid w:val="00BF467E"/>
    <w:rsid w:val="00BF5942"/>
    <w:rsid w:val="00C12C70"/>
    <w:rsid w:val="00C33614"/>
    <w:rsid w:val="00C34159"/>
    <w:rsid w:val="00C373BB"/>
    <w:rsid w:val="00C54025"/>
    <w:rsid w:val="00C55015"/>
    <w:rsid w:val="00C55B4F"/>
    <w:rsid w:val="00C56200"/>
    <w:rsid w:val="00C6239C"/>
    <w:rsid w:val="00CA71AA"/>
    <w:rsid w:val="00CC3CF4"/>
    <w:rsid w:val="00CC417A"/>
    <w:rsid w:val="00CD0779"/>
    <w:rsid w:val="00CD4A7E"/>
    <w:rsid w:val="00CE049F"/>
    <w:rsid w:val="00CE18CF"/>
    <w:rsid w:val="00D00E3E"/>
    <w:rsid w:val="00D05CB9"/>
    <w:rsid w:val="00D068DD"/>
    <w:rsid w:val="00D072AD"/>
    <w:rsid w:val="00D15F19"/>
    <w:rsid w:val="00D34C37"/>
    <w:rsid w:val="00D35380"/>
    <w:rsid w:val="00D35FEB"/>
    <w:rsid w:val="00D42F76"/>
    <w:rsid w:val="00D45600"/>
    <w:rsid w:val="00D46255"/>
    <w:rsid w:val="00D53E05"/>
    <w:rsid w:val="00D57459"/>
    <w:rsid w:val="00D62238"/>
    <w:rsid w:val="00D63500"/>
    <w:rsid w:val="00D667C6"/>
    <w:rsid w:val="00D7034E"/>
    <w:rsid w:val="00D97D55"/>
    <w:rsid w:val="00DA4BC4"/>
    <w:rsid w:val="00DA7081"/>
    <w:rsid w:val="00DB63A2"/>
    <w:rsid w:val="00DC1AC5"/>
    <w:rsid w:val="00DE6F40"/>
    <w:rsid w:val="00DF2624"/>
    <w:rsid w:val="00DF7A42"/>
    <w:rsid w:val="00E043B6"/>
    <w:rsid w:val="00E21298"/>
    <w:rsid w:val="00E2218F"/>
    <w:rsid w:val="00E31368"/>
    <w:rsid w:val="00E32595"/>
    <w:rsid w:val="00E41468"/>
    <w:rsid w:val="00E527C3"/>
    <w:rsid w:val="00E5460E"/>
    <w:rsid w:val="00E605A7"/>
    <w:rsid w:val="00E60FED"/>
    <w:rsid w:val="00E71C7F"/>
    <w:rsid w:val="00E84BE1"/>
    <w:rsid w:val="00E84DD1"/>
    <w:rsid w:val="00E94E5E"/>
    <w:rsid w:val="00EA1572"/>
    <w:rsid w:val="00EA2A93"/>
    <w:rsid w:val="00EA2EB3"/>
    <w:rsid w:val="00EA410E"/>
    <w:rsid w:val="00EA63BB"/>
    <w:rsid w:val="00EB28C6"/>
    <w:rsid w:val="00EE5A3C"/>
    <w:rsid w:val="00EE6365"/>
    <w:rsid w:val="00EF6518"/>
    <w:rsid w:val="00F07CCB"/>
    <w:rsid w:val="00F15CA7"/>
    <w:rsid w:val="00F36C81"/>
    <w:rsid w:val="00F41458"/>
    <w:rsid w:val="00F4268F"/>
    <w:rsid w:val="00F44C57"/>
    <w:rsid w:val="00F473C6"/>
    <w:rsid w:val="00F50EC5"/>
    <w:rsid w:val="00F73305"/>
    <w:rsid w:val="00F917DA"/>
    <w:rsid w:val="00FA01FF"/>
    <w:rsid w:val="00FA3536"/>
    <w:rsid w:val="00FB090B"/>
    <w:rsid w:val="00FC4BBB"/>
    <w:rsid w:val="00FC514B"/>
    <w:rsid w:val="00FE10D9"/>
    <w:rsid w:val="00FE5198"/>
    <w:rsid w:val="00FF3113"/>
    <w:rsid w:val="00FF54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33D69F5"/>
  <w15:docId w15:val="{7CCE3B65-2E04-4EEC-8CA3-57BA2C7984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2C6F3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link w:val="ZpatChar"/>
    <w:uiPriority w:val="99"/>
    <w:semiHidden/>
    <w:rsid w:val="002C6F3F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ZpatChar">
    <w:name w:val="Zápatí Char"/>
    <w:basedOn w:val="Standardnpsmoodstavce"/>
    <w:link w:val="Zpat"/>
    <w:uiPriority w:val="99"/>
    <w:semiHidden/>
    <w:rsid w:val="002C6F3F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Zhlav">
    <w:name w:val="header"/>
    <w:basedOn w:val="Normln"/>
    <w:link w:val="ZhlavChar"/>
    <w:uiPriority w:val="99"/>
    <w:semiHidden/>
    <w:rsid w:val="002C6F3F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ZhlavChar">
    <w:name w:val="Záhlaví Char"/>
    <w:basedOn w:val="Standardnpsmoodstavce"/>
    <w:link w:val="Zhlav"/>
    <w:uiPriority w:val="99"/>
    <w:semiHidden/>
    <w:rsid w:val="002C6F3F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styleId="slostrnky">
    <w:name w:val="page number"/>
    <w:basedOn w:val="Standardnpsmoodstavce"/>
    <w:semiHidden/>
    <w:rsid w:val="002C6F3F"/>
  </w:style>
  <w:style w:type="paragraph" w:styleId="Normlnweb">
    <w:name w:val="Normal (Web)"/>
    <w:basedOn w:val="Normln"/>
    <w:link w:val="NormlnwebChar"/>
    <w:uiPriority w:val="99"/>
    <w:unhideWhenUsed/>
    <w:rsid w:val="00E043B6"/>
    <w:rPr>
      <w:rFonts w:eastAsiaTheme="minorHAnsi"/>
    </w:rPr>
  </w:style>
  <w:style w:type="character" w:styleId="Hypertextovodkaz">
    <w:name w:val="Hyperlink"/>
    <w:aliases w:val="Zápatí Char1"/>
    <w:basedOn w:val="Standardnpsmoodstavce"/>
    <w:uiPriority w:val="99"/>
    <w:unhideWhenUsed/>
    <w:rsid w:val="00FA01FF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32F94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32F94"/>
    <w:rPr>
      <w:rFonts w:ascii="Segoe UI" w:eastAsia="Times New Roman" w:hAnsi="Segoe UI" w:cs="Segoe UI"/>
      <w:sz w:val="18"/>
      <w:szCs w:val="18"/>
      <w:lang w:eastAsia="cs-CZ"/>
    </w:rPr>
  </w:style>
  <w:style w:type="paragraph" w:styleId="Odstavecseseznamem">
    <w:name w:val="List Paragraph"/>
    <w:aliases w:val="numbered,Paragraphe de liste1,Bullet List,FooterText,Colorful List - Accent 11,List Paragraph1,Bulletr List Paragraph,列出段落,列出段落1,List Paragraph2,List Paragraph21,Párrafo de lista1,Parágrafo da Lista1,リスト段落1,Listeafsnit1,Bullet list"/>
    <w:basedOn w:val="Normln"/>
    <w:link w:val="OdstavecseseznamemChar"/>
    <w:uiPriority w:val="34"/>
    <w:qFormat/>
    <w:rsid w:val="00EA2A93"/>
    <w:pPr>
      <w:ind w:leftChars="400" w:left="800"/>
    </w:pPr>
    <w:rPr>
      <w:rFonts w:eastAsiaTheme="minorEastAsia" w:cstheme="minorBidi"/>
      <w:lang w:eastAsia="ko-KR"/>
    </w:rPr>
  </w:style>
  <w:style w:type="character" w:customStyle="1" w:styleId="OdstavecseseznamemChar">
    <w:name w:val="Odstavec se seznamem Char"/>
    <w:aliases w:val="numbered Char,Paragraphe de liste1 Char,Bullet List Char,FooterText Char,Colorful List - Accent 11 Char,List Paragraph1 Char,Bulletr List Paragraph Char,列出段落 Char,列出段落1 Char,List Paragraph2 Char,List Paragraph21 Char"/>
    <w:link w:val="Odstavecseseznamem"/>
    <w:uiPriority w:val="34"/>
    <w:locked/>
    <w:rsid w:val="00EA2A93"/>
    <w:rPr>
      <w:rFonts w:ascii="Times New Roman" w:eastAsiaTheme="minorEastAsia" w:hAnsi="Times New Roman"/>
      <w:sz w:val="24"/>
      <w:szCs w:val="24"/>
      <w:lang w:eastAsia="ko-KR"/>
    </w:rPr>
  </w:style>
  <w:style w:type="paragraph" w:customStyle="1" w:styleId="p4">
    <w:name w:val="p4"/>
    <w:basedOn w:val="Normln"/>
    <w:rsid w:val="00EA2A93"/>
    <w:pPr>
      <w:spacing w:before="100" w:beforeAutospacing="1" w:after="100" w:afterAutospacing="1"/>
    </w:pPr>
    <w:rPr>
      <w:rFonts w:eastAsiaTheme="minorHAnsi"/>
      <w:lang w:eastAsia="en-US"/>
    </w:rPr>
  </w:style>
  <w:style w:type="paragraph" w:styleId="Textpoznpodarou">
    <w:name w:val="footnote text"/>
    <w:basedOn w:val="Normln"/>
    <w:link w:val="TextpoznpodarouChar"/>
    <w:uiPriority w:val="99"/>
    <w:unhideWhenUsed/>
    <w:rsid w:val="00EA2A93"/>
    <w:pPr>
      <w:snapToGrid w:val="0"/>
      <w:spacing w:after="160" w:line="259" w:lineRule="auto"/>
    </w:pPr>
    <w:rPr>
      <w:rFonts w:asciiTheme="minorHAnsi" w:eastAsiaTheme="minorEastAsia" w:hAnsiTheme="minorHAnsi" w:cstheme="minorBidi"/>
      <w:sz w:val="22"/>
      <w:szCs w:val="22"/>
      <w:lang w:eastAsia="en-US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EA2A93"/>
    <w:rPr>
      <w:rFonts w:eastAsiaTheme="minorEastAsia"/>
    </w:rPr>
  </w:style>
  <w:style w:type="character" w:styleId="Znakapoznpodarou">
    <w:name w:val="footnote reference"/>
    <w:basedOn w:val="Standardnpsmoodstavce"/>
    <w:uiPriority w:val="99"/>
    <w:unhideWhenUsed/>
    <w:rsid w:val="00EA2A93"/>
    <w:rPr>
      <w:vertAlign w:val="superscript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87638E"/>
    <w:rPr>
      <w:color w:val="808080"/>
      <w:shd w:val="clear" w:color="auto" w:fill="E6E6E6"/>
    </w:rPr>
  </w:style>
  <w:style w:type="character" w:styleId="Sledovanodkaz">
    <w:name w:val="FollowedHyperlink"/>
    <w:basedOn w:val="Standardnpsmoodstavce"/>
    <w:uiPriority w:val="99"/>
    <w:semiHidden/>
    <w:unhideWhenUsed/>
    <w:rsid w:val="0087638E"/>
    <w:rPr>
      <w:color w:val="954F72" w:themeColor="followed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FC514B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FC514B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FC514B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FC514B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FC514B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paragraph" w:styleId="Bezmezer">
    <w:name w:val="No Spacing"/>
    <w:uiPriority w:val="1"/>
    <w:qFormat/>
    <w:rsid w:val="00B03E3F"/>
    <w:pPr>
      <w:widowControl w:val="0"/>
      <w:spacing w:after="0" w:line="240" w:lineRule="auto"/>
      <w:jc w:val="both"/>
    </w:pPr>
    <w:rPr>
      <w:rFonts w:eastAsiaTheme="minorEastAsia"/>
      <w:kern w:val="2"/>
      <w:sz w:val="21"/>
      <w:lang w:eastAsia="ja-JP"/>
    </w:rPr>
  </w:style>
  <w:style w:type="character" w:customStyle="1" w:styleId="NormlnwebChar">
    <w:name w:val="Normální (web) Char"/>
    <w:basedOn w:val="Standardnpsmoodstavce"/>
    <w:link w:val="Normlnweb"/>
    <w:uiPriority w:val="99"/>
    <w:rsid w:val="00B03E3F"/>
    <w:rPr>
      <w:rFonts w:ascii="Times New Roman" w:hAnsi="Times New Roman" w:cs="Times New Roman"/>
      <w:sz w:val="24"/>
      <w:szCs w:val="24"/>
      <w:lang w:eastAsia="cs-CZ"/>
    </w:rPr>
  </w:style>
  <w:style w:type="character" w:customStyle="1" w:styleId="Nevyeenzmnka2">
    <w:name w:val="Nevyřešená zmínka2"/>
    <w:basedOn w:val="Standardnpsmoodstavce"/>
    <w:uiPriority w:val="99"/>
    <w:semiHidden/>
    <w:unhideWhenUsed/>
    <w:rsid w:val="00EA1572"/>
    <w:rPr>
      <w:color w:val="605E5C"/>
      <w:shd w:val="clear" w:color="auto" w:fill="E1DFDD"/>
    </w:rPr>
  </w:style>
  <w:style w:type="character" w:customStyle="1" w:styleId="Nevyeenzmnka3">
    <w:name w:val="Nevyřešená zmínka3"/>
    <w:basedOn w:val="Standardnpsmoodstavce"/>
    <w:uiPriority w:val="99"/>
    <w:semiHidden/>
    <w:unhideWhenUsed/>
    <w:rsid w:val="004206DE"/>
    <w:rPr>
      <w:color w:val="605E5C"/>
      <w:shd w:val="clear" w:color="auto" w:fill="E1DFDD"/>
    </w:rPr>
  </w:style>
  <w:style w:type="character" w:customStyle="1" w:styleId="hps">
    <w:name w:val="hps"/>
    <w:basedOn w:val="Standardnpsmoodstavce"/>
    <w:rsid w:val="006F2816"/>
  </w:style>
  <w:style w:type="table" w:styleId="Mkatabulky">
    <w:name w:val="Table Grid"/>
    <w:basedOn w:val="Normlntabulka"/>
    <w:uiPriority w:val="39"/>
    <w:rsid w:val="006F2816"/>
    <w:pPr>
      <w:spacing w:after="0" w:line="240" w:lineRule="auto"/>
    </w:pPr>
    <w:rPr>
      <w:rFonts w:eastAsiaTheme="minorEastAsi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evyeenzmnka4">
    <w:name w:val="Nevyřešená zmínka4"/>
    <w:basedOn w:val="Standardnpsmoodstavce"/>
    <w:uiPriority w:val="99"/>
    <w:semiHidden/>
    <w:unhideWhenUsed/>
    <w:rsid w:val="004754E3"/>
    <w:rPr>
      <w:color w:val="605E5C"/>
      <w:shd w:val="clear" w:color="auto" w:fill="E1DFDD"/>
    </w:rPr>
  </w:style>
  <w:style w:type="character" w:styleId="Nevyeenzmnka">
    <w:name w:val="Unresolved Mention"/>
    <w:basedOn w:val="Standardnpsmoodstavce"/>
    <w:uiPriority w:val="99"/>
    <w:semiHidden/>
    <w:unhideWhenUsed/>
    <w:rsid w:val="00D00E3E"/>
    <w:rPr>
      <w:color w:val="605E5C"/>
      <w:shd w:val="clear" w:color="auto" w:fill="E1DFDD"/>
    </w:rPr>
  </w:style>
  <w:style w:type="paragraph" w:styleId="Textvysvtlivek">
    <w:name w:val="endnote text"/>
    <w:basedOn w:val="Normln"/>
    <w:link w:val="TextvysvtlivekChar"/>
    <w:uiPriority w:val="99"/>
    <w:semiHidden/>
    <w:unhideWhenUsed/>
    <w:rsid w:val="00E21298"/>
    <w:rPr>
      <w:rFonts w:asciiTheme="minorHAnsi" w:eastAsia="Batang" w:hAnsiTheme="minorHAnsi" w:cstheme="minorBidi"/>
      <w:sz w:val="20"/>
      <w:szCs w:val="20"/>
      <w:lang w:val="en-US" w:eastAsia="en-US"/>
    </w:rPr>
  </w:style>
  <w:style w:type="character" w:customStyle="1" w:styleId="TextvysvtlivekChar">
    <w:name w:val="Text vysvětlivek Char"/>
    <w:basedOn w:val="Standardnpsmoodstavce"/>
    <w:link w:val="Textvysvtlivek"/>
    <w:uiPriority w:val="99"/>
    <w:semiHidden/>
    <w:rsid w:val="00E21298"/>
    <w:rPr>
      <w:rFonts w:eastAsia="Batang"/>
      <w:sz w:val="20"/>
      <w:szCs w:val="20"/>
      <w:lang w:val="en-US"/>
    </w:rPr>
  </w:style>
  <w:style w:type="character" w:styleId="Odkaznavysvtlivky">
    <w:name w:val="endnote reference"/>
    <w:basedOn w:val="Standardnpsmoodstavce"/>
    <w:uiPriority w:val="99"/>
    <w:semiHidden/>
    <w:unhideWhenUsed/>
    <w:rsid w:val="00E21298"/>
    <w:rPr>
      <w:vertAlign w:val="superscript"/>
    </w:rPr>
  </w:style>
  <w:style w:type="character" w:styleId="Zdraznn">
    <w:name w:val="Emphasis"/>
    <w:basedOn w:val="Standardnpsmoodstavce"/>
    <w:uiPriority w:val="20"/>
    <w:qFormat/>
    <w:rsid w:val="00597681"/>
    <w:rPr>
      <w:i/>
      <w:iCs/>
    </w:rPr>
  </w:style>
  <w:style w:type="paragraph" w:styleId="FormtovanvHTML">
    <w:name w:val="HTML Preformatted"/>
    <w:basedOn w:val="Normln"/>
    <w:link w:val="FormtovanvHTMLChar"/>
    <w:uiPriority w:val="99"/>
    <w:semiHidden/>
    <w:unhideWhenUsed/>
    <w:rsid w:val="0076723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val="sk-SK" w:eastAsia="en-GB"/>
    </w:rPr>
  </w:style>
  <w:style w:type="character" w:customStyle="1" w:styleId="FormtovanvHTMLChar">
    <w:name w:val="Formátovaný v HTML Char"/>
    <w:basedOn w:val="Standardnpsmoodstavce"/>
    <w:link w:val="FormtovanvHTML"/>
    <w:uiPriority w:val="99"/>
    <w:semiHidden/>
    <w:rsid w:val="00767234"/>
    <w:rPr>
      <w:rFonts w:ascii="Courier New" w:eastAsia="Times New Roman" w:hAnsi="Courier New" w:cs="Courier New"/>
      <w:sz w:val="20"/>
      <w:szCs w:val="20"/>
      <w:lang w:val="sk-SK" w:eastAsia="en-GB"/>
    </w:rPr>
  </w:style>
  <w:style w:type="character" w:customStyle="1" w:styleId="y2iqfc">
    <w:name w:val="y2iqfc"/>
    <w:basedOn w:val="Standardnpsmoodstavce"/>
    <w:rsid w:val="0076723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4752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25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37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438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503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4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39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leona.dankova@taktiq.com" TargetMode="External"/><Relationship Id="rId17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d.sahula@samsung.com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https://news.samsung.com/cz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wmf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585658-DE13-41DA-8E48-B2E5A5CF68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223</TotalTime>
  <Pages>4</Pages>
  <Words>835</Words>
  <Characters>4760</Characters>
  <Application>Microsoft Office Word</Application>
  <DocSecurity>0</DocSecurity>
  <Lines>39</Lines>
  <Paragraphs>11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5584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Tereza Hegrova</dc:creator>
  <cp:keywords/>
  <dc:description/>
  <cp:lastModifiedBy>Ondřej Mádle</cp:lastModifiedBy>
  <cp:revision>25</cp:revision>
  <cp:lastPrinted>2017-10-31T19:52:00Z</cp:lastPrinted>
  <dcterms:created xsi:type="dcterms:W3CDTF">2024-02-22T08:17:00Z</dcterms:created>
  <dcterms:modified xsi:type="dcterms:W3CDTF">2024-06-20T14:19:00Z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5C58129F-E5B8-477A-9B38-B3E54BFA04C8}" pid="2">
    <vt:lpwstr>8C26FE5749015F1A06B221D46108E1E60646B5479E50A49164820BED510FDF6A</vt:lpwstr>
  </property>
  <property fmtid="{D5CDD505-2E9C-101B-9397-08002B2CF9AE}" pid="2" name="NSCPROP">
    <vt:lpwstr>NSCCustomProperty</vt:lpwstr>
  </property>
  <property fmtid="{D5CDD505-2E9C-101B-9397-08002B2CF9AE}" pid="3" name="NSCPROP_SA">
    <vt:lpwstr>C:\mySingle\TEMP\2018_02_25_TZ - Vyvinuto s ohledem na moderní způsob komunikace - Samsung Galaxy S9 a S9+.docx</vt:lpwstr>
  </property>
  <property fmtid="{D5CDD505-2E9C-101B-9397-08002B2CF9AE}" pid="4" name="GrammarlyDocumentId">
    <vt:lpwstr>6b949c3ff88b9174c050374ca59b8fba7421c7ce2782c0db14086346b9f5b986</vt:lpwstr>
  </property>
</Properties>
</file>