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4DFB" w:rsidRPr="0086284A" w:rsidRDefault="00A07732" w:rsidP="00CA23DF">
      <w:pPr>
        <w:jc w:val="right"/>
        <w:rPr>
          <w:rFonts w:ascii="Arial" w:hAnsi="Arial" w:cs="Arial"/>
          <w:b/>
          <w:sz w:val="20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FFF827C">
            <wp:simplePos x="0" y="0"/>
            <wp:positionH relativeFrom="column">
              <wp:posOffset>85725</wp:posOffset>
            </wp:positionH>
            <wp:positionV relativeFrom="paragraph">
              <wp:posOffset>7620</wp:posOffset>
            </wp:positionV>
            <wp:extent cx="2676525" cy="551815"/>
            <wp:effectExtent l="0" t="0" r="9525" b="635"/>
            <wp:wrapSquare wrapText="bothSides"/>
            <wp:docPr id="1" name="Imagen 1" descr="/Users/marcemartinez/Downloads/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marcemartinez/Downloads/unnam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4DFB" w:rsidRPr="0086284A">
        <w:rPr>
          <w:rFonts w:ascii="Arial" w:hAnsi="Arial" w:cs="Arial"/>
          <w:b/>
          <w:sz w:val="20"/>
        </w:rPr>
        <w:t>CONTACTO:</w:t>
      </w:r>
    </w:p>
    <w:p w:rsidR="00C44DFB" w:rsidRPr="0086284A" w:rsidRDefault="00C44DFB" w:rsidP="00C44DFB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ko-KR"/>
        </w:rPr>
      </w:pPr>
      <w:r w:rsidRPr="0086284A">
        <w:rPr>
          <w:rFonts w:ascii="Arial" w:eastAsia="MS Mincho" w:hAnsi="Arial" w:cs="Arial"/>
          <w:b/>
          <w:kern w:val="2"/>
          <w:sz w:val="16"/>
          <w:szCs w:val="16"/>
          <w:lang w:eastAsia="ko-KR"/>
        </w:rPr>
        <w:t>Fernanda González</w:t>
      </w:r>
    </w:p>
    <w:p w:rsidR="00C44DFB" w:rsidRPr="0086284A" w:rsidRDefault="00C44DFB" w:rsidP="00C44DFB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ko-KR"/>
        </w:rPr>
      </w:pPr>
      <w:r w:rsidRPr="0086284A">
        <w:rPr>
          <w:rFonts w:ascii="Arial" w:eastAsia="MS Mincho" w:hAnsi="Arial" w:cs="Arial"/>
          <w:kern w:val="2"/>
          <w:sz w:val="16"/>
          <w:szCs w:val="16"/>
          <w:lang w:eastAsia="ko-KR"/>
        </w:rPr>
        <w:t>Samsung Electronics México</w:t>
      </w:r>
    </w:p>
    <w:p w:rsidR="00C44DFB" w:rsidRPr="0086284A" w:rsidRDefault="00C44DFB" w:rsidP="00C44DFB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ko-KR"/>
        </w:rPr>
      </w:pPr>
      <w:r w:rsidRPr="0086284A">
        <w:rPr>
          <w:rFonts w:ascii="Arial" w:eastAsia="MS Mincho" w:hAnsi="Arial" w:cs="Arial"/>
          <w:kern w:val="2"/>
          <w:sz w:val="16"/>
          <w:szCs w:val="16"/>
          <w:lang w:eastAsia="ko-KR"/>
        </w:rPr>
        <w:t xml:space="preserve">Tel. 5747 5100 ext. 5078 </w:t>
      </w:r>
    </w:p>
    <w:p w:rsidR="00C44DFB" w:rsidRPr="0086284A" w:rsidRDefault="008D273D" w:rsidP="00C44DFB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ko-KR"/>
        </w:rPr>
      </w:pPr>
      <w:hyperlink r:id="rId8" w:history="1">
        <w:r w:rsidR="00C44DFB" w:rsidRPr="0086284A">
          <w:rPr>
            <w:rFonts w:ascii="Arial" w:eastAsia="MS Mincho" w:hAnsi="Arial" w:cs="Arial"/>
            <w:color w:val="0000FF"/>
            <w:kern w:val="2"/>
            <w:sz w:val="16"/>
            <w:szCs w:val="16"/>
            <w:u w:val="single"/>
            <w:lang w:eastAsia="ko-KR"/>
          </w:rPr>
          <w:t>fer.gonzalez@samsung.com</w:t>
        </w:r>
      </w:hyperlink>
    </w:p>
    <w:p w:rsidR="00C44DFB" w:rsidRPr="0086284A" w:rsidRDefault="00C44DFB" w:rsidP="00C44DFB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ko-KR"/>
        </w:rPr>
      </w:pPr>
      <w:r w:rsidRPr="0086284A">
        <w:rPr>
          <w:rFonts w:ascii="Arial" w:eastAsia="MS Mincho" w:hAnsi="Arial" w:cs="Arial"/>
          <w:b/>
          <w:kern w:val="2"/>
          <w:sz w:val="16"/>
          <w:szCs w:val="16"/>
          <w:lang w:eastAsia="ko-KR"/>
        </w:rPr>
        <w:tab/>
      </w:r>
      <w:r w:rsidRPr="0086284A">
        <w:rPr>
          <w:rFonts w:ascii="Arial" w:eastAsia="MS Mincho" w:hAnsi="Arial" w:cs="Arial"/>
          <w:b/>
          <w:kern w:val="2"/>
          <w:sz w:val="16"/>
          <w:szCs w:val="16"/>
          <w:lang w:eastAsia="ko-KR"/>
        </w:rPr>
        <w:tab/>
      </w:r>
    </w:p>
    <w:p w:rsidR="00C44DFB" w:rsidRPr="0086284A" w:rsidRDefault="00C44DFB" w:rsidP="00C44DFB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ko-KR"/>
        </w:rPr>
      </w:pPr>
      <w:r w:rsidRPr="0086284A">
        <w:rPr>
          <w:rFonts w:ascii="Arial" w:eastAsia="MS Mincho" w:hAnsi="Arial" w:cs="Arial"/>
          <w:b/>
          <w:kern w:val="2"/>
          <w:sz w:val="16"/>
          <w:szCs w:val="16"/>
          <w:lang w:eastAsia="ko-KR"/>
        </w:rPr>
        <w:t>Karen Mejía</w:t>
      </w:r>
    </w:p>
    <w:p w:rsidR="00C44DFB" w:rsidRPr="0086284A" w:rsidRDefault="00C44DFB" w:rsidP="00C44DFB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ko-KR"/>
        </w:rPr>
      </w:pPr>
      <w:proofErr w:type="spellStart"/>
      <w:r w:rsidRPr="0086284A">
        <w:rPr>
          <w:rFonts w:ascii="Arial" w:eastAsia="MS Mincho" w:hAnsi="Arial" w:cs="Arial"/>
          <w:kern w:val="2"/>
          <w:sz w:val="16"/>
          <w:szCs w:val="16"/>
          <w:lang w:eastAsia="ko-KR"/>
        </w:rPr>
        <w:t>Edelman</w:t>
      </w:r>
      <w:proofErr w:type="spellEnd"/>
      <w:r w:rsidRPr="0086284A">
        <w:rPr>
          <w:rFonts w:ascii="Arial" w:eastAsia="MS Mincho" w:hAnsi="Arial" w:cs="Arial"/>
          <w:kern w:val="2"/>
          <w:sz w:val="16"/>
          <w:szCs w:val="16"/>
          <w:lang w:eastAsia="ko-KR"/>
        </w:rPr>
        <w:t xml:space="preserve"> México</w:t>
      </w:r>
    </w:p>
    <w:p w:rsidR="00C44DFB" w:rsidRPr="0086284A" w:rsidRDefault="00C44DFB" w:rsidP="00C44DFB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ko-KR"/>
        </w:rPr>
      </w:pPr>
      <w:r w:rsidRPr="0086284A">
        <w:rPr>
          <w:rFonts w:ascii="Arial" w:eastAsia="MS Mincho" w:hAnsi="Arial" w:cs="Arial"/>
          <w:kern w:val="2"/>
          <w:sz w:val="16"/>
          <w:szCs w:val="16"/>
          <w:lang w:eastAsia="ko-KR"/>
        </w:rPr>
        <w:t>Tel. 5350 1500 ext.5008</w:t>
      </w:r>
    </w:p>
    <w:p w:rsidR="00C44DFB" w:rsidRPr="0086284A" w:rsidRDefault="008D273D" w:rsidP="00C44DFB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ko-KR"/>
        </w:rPr>
      </w:pPr>
      <w:hyperlink r:id="rId9" w:history="1">
        <w:r w:rsidR="00C44DFB" w:rsidRPr="0086284A">
          <w:rPr>
            <w:rFonts w:ascii="Arial" w:eastAsia="MS Mincho" w:hAnsi="Arial" w:cs="Arial"/>
            <w:color w:val="0000FF"/>
            <w:kern w:val="2"/>
            <w:sz w:val="16"/>
            <w:szCs w:val="16"/>
            <w:u w:val="single"/>
            <w:lang w:eastAsia="ko-KR"/>
          </w:rPr>
          <w:t>karen.mejia@edelman.com</w:t>
        </w:r>
      </w:hyperlink>
    </w:p>
    <w:p w:rsidR="00C44DFB" w:rsidRDefault="00C44DFB" w:rsidP="00C44DFB">
      <w:pPr>
        <w:jc w:val="center"/>
        <w:rPr>
          <w:rFonts w:ascii="Arial" w:hAnsi="Arial" w:cs="Arial"/>
          <w:b/>
          <w:sz w:val="28"/>
          <w:szCs w:val="28"/>
        </w:rPr>
      </w:pPr>
    </w:p>
    <w:p w:rsidR="00C44DFB" w:rsidRDefault="00C44DFB" w:rsidP="00C44DFB">
      <w:pPr>
        <w:jc w:val="center"/>
        <w:rPr>
          <w:rFonts w:ascii="Arial" w:hAnsi="Arial" w:cs="Arial"/>
          <w:b/>
          <w:sz w:val="28"/>
          <w:szCs w:val="28"/>
        </w:rPr>
      </w:pPr>
      <w:r w:rsidRPr="0086284A">
        <w:rPr>
          <w:rFonts w:ascii="Arial" w:hAnsi="Arial" w:cs="Arial"/>
          <w:b/>
          <w:sz w:val="28"/>
          <w:szCs w:val="28"/>
        </w:rPr>
        <w:t xml:space="preserve">Samsung </w:t>
      </w:r>
      <w:r w:rsidR="00EB26A9">
        <w:rPr>
          <w:rFonts w:ascii="Arial" w:hAnsi="Arial" w:cs="Arial"/>
          <w:b/>
          <w:sz w:val="28"/>
          <w:szCs w:val="28"/>
        </w:rPr>
        <w:t>y Fundación Bella ofrecerán</w:t>
      </w:r>
      <w:r w:rsidR="0082730E">
        <w:rPr>
          <w:rFonts w:ascii="Arial" w:hAnsi="Arial" w:cs="Arial"/>
          <w:b/>
          <w:sz w:val="28"/>
          <w:szCs w:val="28"/>
        </w:rPr>
        <w:t xml:space="preserve"> mastografías gratuitas</w:t>
      </w:r>
      <w:r w:rsidR="001837E8">
        <w:rPr>
          <w:rFonts w:ascii="Arial" w:hAnsi="Arial" w:cs="Arial"/>
          <w:b/>
          <w:sz w:val="28"/>
          <w:szCs w:val="28"/>
        </w:rPr>
        <w:t xml:space="preserve"> en Plaza Carso</w:t>
      </w:r>
    </w:p>
    <w:p w:rsidR="001837E8" w:rsidRDefault="0082730E" w:rsidP="00835075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i/>
          <w:szCs w:val="28"/>
        </w:rPr>
      </w:pPr>
      <w:r>
        <w:rPr>
          <w:rFonts w:ascii="Arial" w:hAnsi="Arial" w:cs="Arial"/>
          <w:i/>
          <w:szCs w:val="28"/>
        </w:rPr>
        <w:t>Por segundo año consecutivo</w:t>
      </w:r>
      <w:r w:rsidR="00C44DFB" w:rsidRPr="00D9747D">
        <w:rPr>
          <w:rFonts w:ascii="Arial" w:hAnsi="Arial" w:cs="Arial"/>
          <w:i/>
          <w:szCs w:val="28"/>
        </w:rPr>
        <w:t xml:space="preserve">, la compañía </w:t>
      </w:r>
      <w:r w:rsidR="004C2251">
        <w:rPr>
          <w:rFonts w:ascii="Arial" w:hAnsi="Arial" w:cs="Arial"/>
          <w:i/>
          <w:szCs w:val="28"/>
        </w:rPr>
        <w:t>conmemora el mes de la lucha contra el cáncer de mama con la campaña</w:t>
      </w:r>
      <w:r w:rsidR="00D9747D">
        <w:rPr>
          <w:rFonts w:ascii="Arial" w:hAnsi="Arial" w:cs="Arial"/>
          <w:i/>
          <w:szCs w:val="28"/>
        </w:rPr>
        <w:t xml:space="preserve"> #</w:t>
      </w:r>
      <w:proofErr w:type="spellStart"/>
      <w:r w:rsidR="00D9747D">
        <w:rPr>
          <w:rFonts w:ascii="Arial" w:hAnsi="Arial" w:cs="Arial"/>
          <w:i/>
          <w:szCs w:val="28"/>
        </w:rPr>
        <w:t>PinkPower</w:t>
      </w:r>
      <w:proofErr w:type="spellEnd"/>
      <w:r w:rsidR="00D9747D">
        <w:rPr>
          <w:rFonts w:ascii="Arial" w:hAnsi="Arial" w:cs="Arial"/>
          <w:i/>
          <w:szCs w:val="28"/>
        </w:rPr>
        <w:t xml:space="preserve"> </w:t>
      </w:r>
      <w:proofErr w:type="spellStart"/>
      <w:r w:rsidR="00BC72F2">
        <w:rPr>
          <w:rFonts w:ascii="Arial" w:hAnsi="Arial" w:cs="Arial"/>
          <w:i/>
          <w:szCs w:val="28"/>
        </w:rPr>
        <w:t>by</w:t>
      </w:r>
      <w:proofErr w:type="spellEnd"/>
      <w:r w:rsidR="00BC72F2">
        <w:rPr>
          <w:rFonts w:ascii="Arial" w:hAnsi="Arial" w:cs="Arial"/>
          <w:i/>
          <w:szCs w:val="28"/>
        </w:rPr>
        <w:t xml:space="preserve"> Samsung </w:t>
      </w:r>
      <w:r w:rsidR="00C11A1A">
        <w:rPr>
          <w:rFonts w:ascii="Arial" w:hAnsi="Arial" w:cs="Arial"/>
          <w:i/>
          <w:szCs w:val="28"/>
        </w:rPr>
        <w:t>2017</w:t>
      </w:r>
    </w:p>
    <w:p w:rsidR="00D9747D" w:rsidRPr="00835075" w:rsidRDefault="001837E8" w:rsidP="00835075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szCs w:val="28"/>
        </w:rPr>
        <w:t xml:space="preserve">Del 16 al </w:t>
      </w:r>
      <w:bookmarkStart w:id="0" w:name="_GoBack"/>
      <w:bookmarkEnd w:id="0"/>
      <w:r>
        <w:rPr>
          <w:rFonts w:ascii="Arial" w:hAnsi="Arial" w:cs="Arial"/>
          <w:szCs w:val="28"/>
        </w:rPr>
        <w:t>23 de octubre</w:t>
      </w:r>
      <w:r>
        <w:rPr>
          <w:rFonts w:ascii="Arial" w:hAnsi="Arial" w:cs="Arial"/>
          <w:i/>
          <w:szCs w:val="28"/>
        </w:rPr>
        <w:t>, todas l</w:t>
      </w:r>
      <w:r w:rsidR="0082730E">
        <w:rPr>
          <w:rFonts w:ascii="Arial" w:hAnsi="Arial" w:cs="Arial"/>
          <w:i/>
          <w:szCs w:val="28"/>
        </w:rPr>
        <w:t>as asistentes podrán recibir orien</w:t>
      </w:r>
      <w:r>
        <w:rPr>
          <w:rFonts w:ascii="Arial" w:hAnsi="Arial" w:cs="Arial"/>
          <w:i/>
          <w:szCs w:val="28"/>
        </w:rPr>
        <w:t xml:space="preserve">tación </w:t>
      </w:r>
      <w:r w:rsidR="00CA23DF">
        <w:rPr>
          <w:rFonts w:ascii="Arial" w:hAnsi="Arial" w:cs="Arial"/>
          <w:i/>
          <w:szCs w:val="28"/>
        </w:rPr>
        <w:t xml:space="preserve">sobre la importancia de la prevención, así como participar en </w:t>
      </w:r>
      <w:r w:rsidR="00835075">
        <w:rPr>
          <w:rFonts w:ascii="Arial" w:hAnsi="Arial" w:cs="Arial"/>
          <w:i/>
          <w:szCs w:val="28"/>
        </w:rPr>
        <w:t>clases de spinning gratuitas y contar con asesoría en nutrición</w:t>
      </w:r>
    </w:p>
    <w:p w:rsidR="00746F08" w:rsidRDefault="008D273D" w:rsidP="00D9747D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b/>
        </w:rPr>
        <w:t>Ciudad de México, 16</w:t>
      </w:r>
      <w:r w:rsidR="00C44DFB" w:rsidRPr="00D9747D">
        <w:rPr>
          <w:rFonts w:ascii="Arial" w:hAnsi="Arial" w:cs="Arial"/>
          <w:b/>
        </w:rPr>
        <w:t xml:space="preserve"> de octubre de 2017 –</w:t>
      </w:r>
      <w:r w:rsidR="00D9747D">
        <w:rPr>
          <w:rFonts w:ascii="Arial" w:hAnsi="Arial" w:cs="Arial"/>
          <w:b/>
        </w:rPr>
        <w:t xml:space="preserve"> </w:t>
      </w:r>
      <w:r w:rsidR="00D4353C">
        <w:rPr>
          <w:rFonts w:ascii="Arial" w:hAnsi="Arial" w:cs="Arial"/>
        </w:rPr>
        <w:t>Una vez más</w:t>
      </w:r>
      <w:r w:rsidR="00603647">
        <w:rPr>
          <w:rFonts w:ascii="Arial" w:hAnsi="Arial" w:cs="Arial"/>
        </w:rPr>
        <w:t xml:space="preserve">, </w:t>
      </w:r>
      <w:r w:rsidR="00D9747D" w:rsidRPr="00D9747D">
        <w:rPr>
          <w:rFonts w:ascii="Arial" w:hAnsi="Arial" w:cs="Arial"/>
        </w:rPr>
        <w:t>Samsung Electronics México</w:t>
      </w:r>
      <w:r w:rsidR="00D9747D">
        <w:rPr>
          <w:rFonts w:ascii="Arial" w:hAnsi="Arial" w:cs="Arial"/>
        </w:rPr>
        <w:t xml:space="preserve"> </w:t>
      </w:r>
      <w:r w:rsidR="00603647">
        <w:rPr>
          <w:rFonts w:ascii="Arial" w:hAnsi="Arial" w:cs="Arial"/>
        </w:rPr>
        <w:t>se sum</w:t>
      </w:r>
      <w:r w:rsidR="004C2251">
        <w:rPr>
          <w:rFonts w:ascii="Arial" w:hAnsi="Arial" w:cs="Arial"/>
        </w:rPr>
        <w:t>a</w:t>
      </w:r>
      <w:r w:rsidR="00603647">
        <w:rPr>
          <w:rFonts w:ascii="Arial" w:hAnsi="Arial" w:cs="Arial"/>
        </w:rPr>
        <w:t xml:space="preserve"> a las acciones del </w:t>
      </w:r>
      <w:r w:rsidR="00D9747D" w:rsidRPr="0088026E">
        <w:rPr>
          <w:rFonts w:ascii="Arial" w:hAnsi="Arial" w:cs="Arial"/>
        </w:rPr>
        <w:t>Mes de Sensibilización sobre el Cáncer de Mama</w:t>
      </w:r>
      <w:r w:rsidR="00603647">
        <w:rPr>
          <w:rFonts w:ascii="Arial" w:hAnsi="Arial" w:cs="Arial"/>
        </w:rPr>
        <w:t xml:space="preserve"> en el país y, en alianza con Fundación Bella, </w:t>
      </w:r>
      <w:r w:rsidR="00746F08">
        <w:rPr>
          <w:rFonts w:ascii="Arial" w:hAnsi="Arial" w:cs="Arial"/>
        </w:rPr>
        <w:t xml:space="preserve">inauguró </w:t>
      </w:r>
      <w:r w:rsidR="00746F08" w:rsidRPr="0010640B">
        <w:rPr>
          <w:rFonts w:ascii="Arial" w:hAnsi="Arial" w:cs="Arial"/>
          <w:i/>
          <w:szCs w:val="28"/>
        </w:rPr>
        <w:t>#</w:t>
      </w:r>
      <w:proofErr w:type="spellStart"/>
      <w:r w:rsidR="00746F08" w:rsidRPr="0010640B">
        <w:rPr>
          <w:rFonts w:ascii="Arial" w:hAnsi="Arial" w:cs="Arial"/>
          <w:i/>
          <w:szCs w:val="28"/>
        </w:rPr>
        <w:t>PinkPower</w:t>
      </w:r>
      <w:proofErr w:type="spellEnd"/>
      <w:r w:rsidR="00746F08" w:rsidRPr="0010640B">
        <w:rPr>
          <w:rFonts w:ascii="Arial" w:hAnsi="Arial" w:cs="Arial"/>
          <w:i/>
          <w:szCs w:val="28"/>
        </w:rPr>
        <w:t xml:space="preserve"> </w:t>
      </w:r>
      <w:proofErr w:type="spellStart"/>
      <w:r w:rsidR="00746F08" w:rsidRPr="0010640B">
        <w:rPr>
          <w:rFonts w:ascii="Arial" w:hAnsi="Arial" w:cs="Arial"/>
          <w:i/>
          <w:szCs w:val="28"/>
        </w:rPr>
        <w:t>by</w:t>
      </w:r>
      <w:proofErr w:type="spellEnd"/>
      <w:r w:rsidR="00746F08" w:rsidRPr="0010640B">
        <w:rPr>
          <w:rFonts w:ascii="Arial" w:hAnsi="Arial" w:cs="Arial"/>
          <w:i/>
          <w:szCs w:val="28"/>
        </w:rPr>
        <w:t xml:space="preserve"> Samsung 2017</w:t>
      </w:r>
      <w:r w:rsidR="00746F08">
        <w:rPr>
          <w:rFonts w:ascii="Arial" w:hAnsi="Arial" w:cs="Arial"/>
          <w:i/>
          <w:szCs w:val="28"/>
        </w:rPr>
        <w:t>,</w:t>
      </w:r>
      <w:r w:rsidR="0010640B">
        <w:rPr>
          <w:rFonts w:ascii="Arial" w:hAnsi="Arial" w:cs="Arial"/>
          <w:szCs w:val="28"/>
        </w:rPr>
        <w:t xml:space="preserve"> </w:t>
      </w:r>
      <w:r w:rsidR="004C2251">
        <w:rPr>
          <w:rFonts w:ascii="Arial" w:hAnsi="Arial" w:cs="Arial"/>
          <w:szCs w:val="28"/>
        </w:rPr>
        <w:t xml:space="preserve">un </w:t>
      </w:r>
      <w:r w:rsidR="00746F08" w:rsidRPr="00746F08">
        <w:rPr>
          <w:rFonts w:ascii="Arial" w:hAnsi="Arial" w:cs="Arial"/>
          <w:szCs w:val="28"/>
        </w:rPr>
        <w:t>espacio</w:t>
      </w:r>
      <w:r w:rsidR="00746F08">
        <w:rPr>
          <w:rFonts w:ascii="Arial" w:hAnsi="Arial" w:cs="Arial"/>
          <w:szCs w:val="28"/>
        </w:rPr>
        <w:t xml:space="preserve"> </w:t>
      </w:r>
      <w:r w:rsidR="00C11A1A">
        <w:rPr>
          <w:rFonts w:ascii="Arial" w:hAnsi="Arial" w:cs="Arial"/>
          <w:szCs w:val="28"/>
        </w:rPr>
        <w:t>ubicado en</w:t>
      </w:r>
      <w:r w:rsidR="00C11A1A" w:rsidRPr="00746F08">
        <w:rPr>
          <w:rFonts w:ascii="Arial" w:hAnsi="Arial" w:cs="Arial"/>
          <w:szCs w:val="28"/>
        </w:rPr>
        <w:t xml:space="preserve"> </w:t>
      </w:r>
      <w:r w:rsidR="00C11A1A">
        <w:rPr>
          <w:rFonts w:ascii="Arial" w:hAnsi="Arial" w:cs="Arial"/>
          <w:szCs w:val="28"/>
        </w:rPr>
        <w:t xml:space="preserve">la explanada de </w:t>
      </w:r>
      <w:r w:rsidR="00C11A1A" w:rsidRPr="00746F08">
        <w:rPr>
          <w:rFonts w:ascii="Arial" w:hAnsi="Arial" w:cs="Arial"/>
          <w:szCs w:val="28"/>
        </w:rPr>
        <w:t>Plaza Carso</w:t>
      </w:r>
      <w:r w:rsidR="00C11A1A">
        <w:rPr>
          <w:rFonts w:ascii="Arial" w:hAnsi="Arial" w:cs="Arial"/>
          <w:szCs w:val="28"/>
        </w:rPr>
        <w:t xml:space="preserve">, en la </w:t>
      </w:r>
      <w:r w:rsidR="00C11A1A" w:rsidRPr="00746F08">
        <w:rPr>
          <w:rFonts w:ascii="Arial" w:hAnsi="Arial" w:cs="Arial"/>
          <w:szCs w:val="28"/>
        </w:rPr>
        <w:t>Ciudad de México</w:t>
      </w:r>
      <w:r w:rsidR="00C11A1A">
        <w:rPr>
          <w:rFonts w:ascii="Arial" w:hAnsi="Arial" w:cs="Arial"/>
          <w:szCs w:val="28"/>
        </w:rPr>
        <w:t xml:space="preserve">, </w:t>
      </w:r>
      <w:r w:rsidR="00746F08">
        <w:rPr>
          <w:rFonts w:ascii="Arial" w:hAnsi="Arial" w:cs="Arial"/>
          <w:szCs w:val="28"/>
        </w:rPr>
        <w:t>que</w:t>
      </w:r>
      <w:r w:rsidR="0010640B">
        <w:rPr>
          <w:rFonts w:ascii="Arial" w:hAnsi="Arial" w:cs="Arial"/>
          <w:szCs w:val="28"/>
        </w:rPr>
        <w:t xml:space="preserve"> a través de un enfoque integral</w:t>
      </w:r>
      <w:r w:rsidR="00746F08">
        <w:rPr>
          <w:rFonts w:ascii="Arial" w:hAnsi="Arial" w:cs="Arial"/>
          <w:szCs w:val="28"/>
        </w:rPr>
        <w:t xml:space="preserve"> </w:t>
      </w:r>
      <w:r w:rsidR="004C2251">
        <w:rPr>
          <w:rFonts w:ascii="Arial" w:hAnsi="Arial" w:cs="Arial"/>
          <w:szCs w:val="28"/>
        </w:rPr>
        <w:t>busca poner al alcance de las mujeres</w:t>
      </w:r>
      <w:r w:rsidR="00746F08" w:rsidRPr="00746F08">
        <w:rPr>
          <w:rFonts w:ascii="Arial" w:hAnsi="Arial" w:cs="Arial"/>
          <w:szCs w:val="28"/>
        </w:rPr>
        <w:t xml:space="preserve"> mecanismos de prevención y detección oportuna</w:t>
      </w:r>
      <w:r w:rsidR="00746F08">
        <w:rPr>
          <w:rFonts w:ascii="Arial" w:hAnsi="Arial" w:cs="Arial"/>
          <w:szCs w:val="28"/>
        </w:rPr>
        <w:t>.</w:t>
      </w:r>
    </w:p>
    <w:p w:rsidR="00F77246" w:rsidRDefault="00C222EA" w:rsidP="00D9747D">
      <w:pPr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D</w:t>
      </w:r>
      <w:r w:rsidR="0010640B">
        <w:rPr>
          <w:rFonts w:ascii="Arial" w:hAnsi="Arial" w:cs="Arial"/>
          <w:szCs w:val="28"/>
        </w:rPr>
        <w:t xml:space="preserve">el 16 al 23 de octubre, la instalación de </w:t>
      </w:r>
      <w:r w:rsidR="0010640B" w:rsidRPr="0010640B">
        <w:rPr>
          <w:rFonts w:ascii="Arial" w:hAnsi="Arial" w:cs="Arial"/>
          <w:i/>
          <w:szCs w:val="28"/>
        </w:rPr>
        <w:t>#</w:t>
      </w:r>
      <w:proofErr w:type="spellStart"/>
      <w:r w:rsidR="0010640B" w:rsidRPr="0010640B">
        <w:rPr>
          <w:rFonts w:ascii="Arial" w:hAnsi="Arial" w:cs="Arial"/>
          <w:i/>
          <w:szCs w:val="28"/>
        </w:rPr>
        <w:t>PinkPower</w:t>
      </w:r>
      <w:proofErr w:type="spellEnd"/>
      <w:r w:rsidR="0010640B" w:rsidRPr="0010640B">
        <w:rPr>
          <w:rFonts w:ascii="Arial" w:hAnsi="Arial" w:cs="Arial"/>
          <w:i/>
          <w:szCs w:val="28"/>
        </w:rPr>
        <w:t xml:space="preserve"> </w:t>
      </w:r>
      <w:proofErr w:type="spellStart"/>
      <w:r w:rsidR="0010640B" w:rsidRPr="0010640B">
        <w:rPr>
          <w:rFonts w:ascii="Arial" w:hAnsi="Arial" w:cs="Arial"/>
          <w:i/>
          <w:szCs w:val="28"/>
        </w:rPr>
        <w:t>by</w:t>
      </w:r>
      <w:proofErr w:type="spellEnd"/>
      <w:r w:rsidR="0010640B" w:rsidRPr="0010640B">
        <w:rPr>
          <w:rFonts w:ascii="Arial" w:hAnsi="Arial" w:cs="Arial"/>
          <w:i/>
          <w:szCs w:val="28"/>
        </w:rPr>
        <w:t xml:space="preserve"> Samsung</w:t>
      </w:r>
      <w:r w:rsidR="00F77246">
        <w:rPr>
          <w:rFonts w:ascii="Arial" w:hAnsi="Arial" w:cs="Arial"/>
          <w:szCs w:val="28"/>
        </w:rPr>
        <w:t xml:space="preserve">, </w:t>
      </w:r>
      <w:r w:rsidR="00C11A1A">
        <w:rPr>
          <w:rFonts w:ascii="Arial" w:hAnsi="Arial" w:cs="Arial"/>
          <w:szCs w:val="28"/>
        </w:rPr>
        <w:t xml:space="preserve">localizada </w:t>
      </w:r>
      <w:r w:rsidR="00F77246">
        <w:rPr>
          <w:rFonts w:ascii="Arial" w:hAnsi="Arial" w:cs="Arial"/>
          <w:szCs w:val="28"/>
        </w:rPr>
        <w:t xml:space="preserve">a </w:t>
      </w:r>
      <w:r w:rsidR="00F77246" w:rsidRPr="0010640B">
        <w:rPr>
          <w:rFonts w:ascii="Arial" w:hAnsi="Arial" w:cs="Arial"/>
          <w:szCs w:val="28"/>
        </w:rPr>
        <w:t>espaldas del museo Soumaya</w:t>
      </w:r>
      <w:r w:rsidR="00F77246">
        <w:rPr>
          <w:rFonts w:ascii="Arial" w:hAnsi="Arial" w:cs="Arial"/>
          <w:szCs w:val="28"/>
        </w:rPr>
        <w:t>,</w:t>
      </w:r>
      <w:r w:rsidR="00F77246" w:rsidRPr="0010640B">
        <w:rPr>
          <w:rFonts w:ascii="Arial" w:hAnsi="Arial" w:cs="Arial"/>
          <w:szCs w:val="28"/>
        </w:rPr>
        <w:t xml:space="preserve"> </w:t>
      </w:r>
      <w:r w:rsidR="0082730E">
        <w:rPr>
          <w:rFonts w:ascii="Arial" w:hAnsi="Arial" w:cs="Arial"/>
          <w:szCs w:val="28"/>
        </w:rPr>
        <w:t>realizará alrededor de 7</w:t>
      </w:r>
      <w:r w:rsidR="00C11A1A">
        <w:rPr>
          <w:rFonts w:ascii="Arial" w:hAnsi="Arial" w:cs="Arial"/>
          <w:szCs w:val="28"/>
        </w:rPr>
        <w:t xml:space="preserve">0 </w:t>
      </w:r>
      <w:r w:rsidR="00F77246">
        <w:rPr>
          <w:rFonts w:ascii="Arial" w:hAnsi="Arial" w:cs="Arial"/>
          <w:szCs w:val="28"/>
        </w:rPr>
        <w:t xml:space="preserve">mastografías gratuitas </w:t>
      </w:r>
      <w:r w:rsidR="00C11A1A">
        <w:rPr>
          <w:rFonts w:ascii="Arial" w:hAnsi="Arial" w:cs="Arial"/>
          <w:szCs w:val="28"/>
        </w:rPr>
        <w:t xml:space="preserve">por día </w:t>
      </w:r>
      <w:r w:rsidR="00F77246">
        <w:rPr>
          <w:rFonts w:ascii="Arial" w:hAnsi="Arial" w:cs="Arial"/>
          <w:szCs w:val="28"/>
        </w:rPr>
        <w:t xml:space="preserve">y </w:t>
      </w:r>
      <w:r w:rsidR="00C11A1A">
        <w:rPr>
          <w:rFonts w:ascii="Arial" w:hAnsi="Arial" w:cs="Arial"/>
          <w:szCs w:val="28"/>
        </w:rPr>
        <w:t xml:space="preserve">ofrecerá </w:t>
      </w:r>
      <w:r w:rsidR="0010640B">
        <w:rPr>
          <w:rFonts w:ascii="Arial" w:hAnsi="Arial" w:cs="Arial"/>
          <w:szCs w:val="28"/>
        </w:rPr>
        <w:t xml:space="preserve">diversas actividades </w:t>
      </w:r>
      <w:r w:rsidR="004C2251">
        <w:rPr>
          <w:rFonts w:ascii="Arial" w:hAnsi="Arial" w:cs="Arial"/>
          <w:szCs w:val="28"/>
        </w:rPr>
        <w:t>con el objetivo de que las mujeres</w:t>
      </w:r>
      <w:r w:rsidR="00F77246" w:rsidRPr="00F77246">
        <w:rPr>
          <w:rFonts w:ascii="Arial" w:hAnsi="Arial" w:cs="Arial"/>
          <w:szCs w:val="28"/>
        </w:rPr>
        <w:t xml:space="preserve"> puedan mejorar su calidad de vida y </w:t>
      </w:r>
      <w:r w:rsidR="00F77246">
        <w:rPr>
          <w:rFonts w:ascii="Arial" w:hAnsi="Arial" w:cs="Arial"/>
          <w:szCs w:val="28"/>
        </w:rPr>
        <w:t>prevenir el</w:t>
      </w:r>
      <w:r w:rsidR="00F77246" w:rsidRPr="00F77246">
        <w:rPr>
          <w:rFonts w:ascii="Arial" w:hAnsi="Arial" w:cs="Arial"/>
          <w:szCs w:val="28"/>
        </w:rPr>
        <w:t xml:space="preserve"> cáncer o </w:t>
      </w:r>
      <w:r w:rsidR="00F77246">
        <w:rPr>
          <w:rFonts w:ascii="Arial" w:hAnsi="Arial" w:cs="Arial"/>
          <w:szCs w:val="28"/>
        </w:rPr>
        <w:t>tener un tratamiento más fácil.</w:t>
      </w:r>
    </w:p>
    <w:p w:rsidR="003A115E" w:rsidRPr="001837E8" w:rsidRDefault="003A115E" w:rsidP="00D9747D">
      <w:pPr>
        <w:jc w:val="both"/>
        <w:rPr>
          <w:rFonts w:ascii="Arial" w:hAnsi="Arial" w:cs="Arial"/>
        </w:rPr>
      </w:pPr>
      <w:r w:rsidRPr="003A115E">
        <w:rPr>
          <w:rFonts w:ascii="Arial" w:hAnsi="Arial" w:cs="Arial"/>
        </w:rPr>
        <w:t xml:space="preserve">Claudia Contreras, Directora de Mercadotecnia de Samsung México, y Martín </w:t>
      </w:r>
      <w:proofErr w:type="spellStart"/>
      <w:r w:rsidRPr="003A115E">
        <w:rPr>
          <w:rFonts w:ascii="Arial" w:hAnsi="Arial" w:cs="Arial"/>
        </w:rPr>
        <w:t>Gavica</w:t>
      </w:r>
      <w:proofErr w:type="spellEnd"/>
      <w:r w:rsidRPr="003A115E">
        <w:rPr>
          <w:rFonts w:ascii="Arial" w:hAnsi="Arial" w:cs="Arial"/>
        </w:rPr>
        <w:t>, reconocido fotógrafo y Presidente de Fundación Bella, fueron los encargados de cortar el listón inaugural</w:t>
      </w:r>
      <w:r w:rsidR="004C2251">
        <w:rPr>
          <w:rFonts w:ascii="Arial" w:hAnsi="Arial" w:cs="Arial"/>
        </w:rPr>
        <w:t xml:space="preserve"> de esta instalación</w:t>
      </w:r>
      <w:r w:rsidRPr="003A115E">
        <w:rPr>
          <w:rFonts w:ascii="Arial" w:hAnsi="Arial" w:cs="Arial"/>
        </w:rPr>
        <w:t>.</w:t>
      </w:r>
      <w:r w:rsidR="001837E8">
        <w:rPr>
          <w:rFonts w:ascii="Arial" w:hAnsi="Arial" w:cs="Arial"/>
        </w:rPr>
        <w:t xml:space="preserve"> También</w:t>
      </w:r>
      <w:r w:rsidR="004C2251">
        <w:rPr>
          <w:rFonts w:ascii="Arial" w:hAnsi="Arial" w:cs="Arial"/>
        </w:rPr>
        <w:t xml:space="preserve">, asistieron </w:t>
      </w:r>
      <w:r w:rsidR="001837E8">
        <w:rPr>
          <w:rFonts w:ascii="Arial" w:hAnsi="Arial" w:cs="Arial"/>
        </w:rPr>
        <w:t xml:space="preserve">invitadas especiales, entre las que destacan </w:t>
      </w:r>
      <w:r w:rsidR="001837E8" w:rsidRPr="001837E8">
        <w:rPr>
          <w:rFonts w:ascii="Arial" w:hAnsi="Arial" w:cs="Arial"/>
        </w:rPr>
        <w:t>Fernanda Gonzalez de Haro</w:t>
      </w:r>
      <w:r w:rsidR="001837E8">
        <w:rPr>
          <w:rFonts w:ascii="Arial" w:hAnsi="Arial" w:cs="Arial"/>
        </w:rPr>
        <w:t xml:space="preserve">, </w:t>
      </w:r>
      <w:r w:rsidR="001E4A04">
        <w:rPr>
          <w:rFonts w:ascii="Arial" w:hAnsi="Arial" w:cs="Arial"/>
        </w:rPr>
        <w:t>María Karelia, Marilú Ricalde, Araceli Rodríguez, Eugenia de la Vega y Rebecca Sutton.</w:t>
      </w:r>
      <w:r w:rsidR="001837E8">
        <w:rPr>
          <w:rFonts w:ascii="Arial" w:hAnsi="Arial" w:cs="Arial"/>
        </w:rPr>
        <w:t xml:space="preserve"> </w:t>
      </w:r>
    </w:p>
    <w:p w:rsidR="00C222EA" w:rsidRPr="0086284A" w:rsidRDefault="00C222EA" w:rsidP="00C222EA">
      <w:pPr>
        <w:jc w:val="both"/>
        <w:rPr>
          <w:rFonts w:ascii="Arial" w:hAnsi="Arial" w:cs="Arial"/>
        </w:rPr>
      </w:pPr>
      <w:r w:rsidRPr="0086284A">
        <w:rPr>
          <w:rFonts w:ascii="Arial" w:hAnsi="Arial" w:cs="Arial"/>
        </w:rPr>
        <w:t>“</w:t>
      </w:r>
      <w:r w:rsidR="0082730E">
        <w:rPr>
          <w:rFonts w:ascii="Arial" w:hAnsi="Arial" w:cs="Arial"/>
          <w:i/>
        </w:rPr>
        <w:t xml:space="preserve">Para Samsung es muy grato poder </w:t>
      </w:r>
      <w:r>
        <w:rPr>
          <w:rFonts w:ascii="Arial" w:hAnsi="Arial" w:cs="Arial"/>
          <w:i/>
        </w:rPr>
        <w:t>ser</w:t>
      </w:r>
      <w:r w:rsidRPr="002E77CB">
        <w:rPr>
          <w:rFonts w:ascii="Arial" w:hAnsi="Arial" w:cs="Arial"/>
          <w:i/>
        </w:rPr>
        <w:t xml:space="preserve"> parte de </w:t>
      </w:r>
      <w:r w:rsidR="00835075">
        <w:rPr>
          <w:rFonts w:ascii="Arial" w:hAnsi="Arial" w:cs="Arial"/>
          <w:i/>
        </w:rPr>
        <w:t>grandes labores, como la</w:t>
      </w:r>
      <w:r w:rsidRPr="002E77CB">
        <w:rPr>
          <w:rFonts w:ascii="Arial" w:hAnsi="Arial" w:cs="Arial"/>
          <w:i/>
        </w:rPr>
        <w:t xml:space="preserve"> que </w:t>
      </w:r>
      <w:r w:rsidR="0082730E">
        <w:rPr>
          <w:rFonts w:ascii="Arial" w:hAnsi="Arial" w:cs="Arial"/>
          <w:i/>
        </w:rPr>
        <w:t>realiza</w:t>
      </w:r>
      <w:r>
        <w:rPr>
          <w:rFonts w:ascii="Arial" w:hAnsi="Arial" w:cs="Arial"/>
          <w:i/>
        </w:rPr>
        <w:t xml:space="preserve"> Fundación Bella</w:t>
      </w:r>
      <w:r w:rsidR="004C2251">
        <w:rPr>
          <w:rFonts w:ascii="Arial" w:hAnsi="Arial" w:cs="Arial"/>
          <w:i/>
        </w:rPr>
        <w:t>,</w:t>
      </w:r>
      <w:r w:rsidRPr="002E77CB">
        <w:rPr>
          <w:rFonts w:ascii="Arial" w:hAnsi="Arial" w:cs="Arial"/>
          <w:i/>
        </w:rPr>
        <w:t xml:space="preserve"> </w:t>
      </w:r>
      <w:r w:rsidR="00835075">
        <w:rPr>
          <w:rFonts w:ascii="Arial" w:hAnsi="Arial" w:cs="Arial"/>
          <w:i/>
        </w:rPr>
        <w:t>tanto en el ámbito de la</w:t>
      </w:r>
      <w:r w:rsidRPr="002E77CB">
        <w:rPr>
          <w:rFonts w:ascii="Arial" w:hAnsi="Arial" w:cs="Arial"/>
          <w:i/>
        </w:rPr>
        <w:t xml:space="preserve"> sensibilización</w:t>
      </w:r>
      <w:r w:rsidR="00835075">
        <w:rPr>
          <w:rFonts w:ascii="Arial" w:hAnsi="Arial" w:cs="Arial"/>
          <w:i/>
        </w:rPr>
        <w:t xml:space="preserve"> sobre</w:t>
      </w:r>
      <w:r w:rsidRPr="002E77CB">
        <w:rPr>
          <w:rFonts w:ascii="Arial" w:hAnsi="Arial" w:cs="Arial"/>
          <w:i/>
        </w:rPr>
        <w:t xml:space="preserve"> la importancia de la autoexploración y la detección oportuna, </w:t>
      </w:r>
      <w:r w:rsidR="00835075">
        <w:rPr>
          <w:rFonts w:ascii="Arial" w:hAnsi="Arial" w:cs="Arial"/>
          <w:i/>
        </w:rPr>
        <w:t>como co</w:t>
      </w:r>
      <w:r w:rsidRPr="002E77CB">
        <w:rPr>
          <w:rFonts w:ascii="Arial" w:hAnsi="Arial" w:cs="Arial"/>
          <w:i/>
        </w:rPr>
        <w:t xml:space="preserve">n acciones </w:t>
      </w:r>
      <w:r w:rsidR="00835075">
        <w:rPr>
          <w:rFonts w:ascii="Arial" w:hAnsi="Arial" w:cs="Arial"/>
          <w:i/>
        </w:rPr>
        <w:t xml:space="preserve">permanentes </w:t>
      </w:r>
      <w:r w:rsidRPr="002E77CB">
        <w:rPr>
          <w:rFonts w:ascii="Arial" w:hAnsi="Arial" w:cs="Arial"/>
          <w:i/>
        </w:rPr>
        <w:t xml:space="preserve">de apoyo y motivación para las mujeres que </w:t>
      </w:r>
      <w:r>
        <w:rPr>
          <w:rFonts w:ascii="Arial" w:hAnsi="Arial" w:cs="Arial"/>
          <w:i/>
        </w:rPr>
        <w:t>enfrentan el cáncer de mama</w:t>
      </w:r>
      <w:r w:rsidRPr="0086284A">
        <w:rPr>
          <w:rFonts w:ascii="Arial" w:hAnsi="Arial" w:cs="Arial"/>
        </w:rPr>
        <w:t>”, comentó Claudia Contreras, Directora de Mercadotecnia de Samsung Electronics México.</w:t>
      </w:r>
    </w:p>
    <w:p w:rsidR="0082730E" w:rsidRDefault="00C222EA" w:rsidP="0082730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Entre </w:t>
      </w:r>
      <w:r w:rsidR="00D4353C">
        <w:rPr>
          <w:rFonts w:ascii="Arial" w:hAnsi="Arial" w:cs="Arial"/>
        </w:rPr>
        <w:t>más de 100 personas</w:t>
      </w:r>
      <w:r>
        <w:rPr>
          <w:rFonts w:ascii="Arial" w:hAnsi="Arial" w:cs="Arial"/>
        </w:rPr>
        <w:t xml:space="preserve"> que se dieron cita para celebrar la inauguración de</w:t>
      </w:r>
      <w:r w:rsidR="00E56F69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="000637B8">
        <w:rPr>
          <w:rFonts w:ascii="Arial" w:hAnsi="Arial" w:cs="Arial"/>
        </w:rPr>
        <w:t>espacio</w:t>
      </w:r>
      <w:r>
        <w:rPr>
          <w:rFonts w:ascii="Arial" w:hAnsi="Arial" w:cs="Arial"/>
        </w:rPr>
        <w:t xml:space="preserve"> y mostrar su apoyo a la causa,</w:t>
      </w:r>
      <w:r w:rsidR="00D4353C">
        <w:rPr>
          <w:rFonts w:ascii="Arial" w:hAnsi="Arial" w:cs="Arial"/>
        </w:rPr>
        <w:t xml:space="preserve"> </w:t>
      </w:r>
      <w:r w:rsidR="0082730E">
        <w:rPr>
          <w:rFonts w:ascii="Arial" w:hAnsi="Arial" w:cs="Arial"/>
        </w:rPr>
        <w:t xml:space="preserve">se encontró el </w:t>
      </w:r>
      <w:r w:rsidR="00E56F69">
        <w:rPr>
          <w:rFonts w:ascii="Arial" w:hAnsi="Arial" w:cs="Arial"/>
        </w:rPr>
        <w:t xml:space="preserve">doctor Fernando Guisa </w:t>
      </w:r>
      <w:proofErr w:type="spellStart"/>
      <w:r w:rsidR="00E56F69">
        <w:rPr>
          <w:rFonts w:ascii="Arial" w:hAnsi="Arial" w:cs="Arial"/>
        </w:rPr>
        <w:t>Hohenstein</w:t>
      </w:r>
      <w:proofErr w:type="spellEnd"/>
      <w:r w:rsidR="0082730E">
        <w:rPr>
          <w:rFonts w:ascii="Arial" w:hAnsi="Arial" w:cs="Arial"/>
        </w:rPr>
        <w:t>,</w:t>
      </w:r>
      <w:r w:rsidR="00E56F69">
        <w:rPr>
          <w:rFonts w:ascii="Arial" w:hAnsi="Arial" w:cs="Arial"/>
        </w:rPr>
        <w:t xml:space="preserve"> presidente ejecutivo de FUCAM,</w:t>
      </w:r>
      <w:r w:rsidR="0082730E">
        <w:rPr>
          <w:rFonts w:ascii="Arial" w:hAnsi="Arial" w:cs="Arial"/>
        </w:rPr>
        <w:t xml:space="preserve"> quien afirmó</w:t>
      </w:r>
      <w:r w:rsidR="0082730E" w:rsidRPr="00F77246">
        <w:rPr>
          <w:rFonts w:ascii="Arial" w:hAnsi="Arial" w:cs="Arial"/>
        </w:rPr>
        <w:t xml:space="preserve"> que el 95% del cáncer de mama se desarrolla por la alimentación y tóxicos que consumimos</w:t>
      </w:r>
      <w:r w:rsidR="004C2251">
        <w:rPr>
          <w:rFonts w:ascii="Arial" w:hAnsi="Arial" w:cs="Arial"/>
        </w:rPr>
        <w:t>. Así,</w:t>
      </w:r>
      <w:r w:rsidR="0082730E" w:rsidRPr="00F77246">
        <w:rPr>
          <w:rFonts w:ascii="Arial" w:hAnsi="Arial" w:cs="Arial"/>
        </w:rPr>
        <w:t xml:space="preserve"> durante la semana</w:t>
      </w:r>
      <w:r w:rsidR="0082730E">
        <w:rPr>
          <w:rFonts w:ascii="Arial" w:hAnsi="Arial" w:cs="Arial"/>
        </w:rPr>
        <w:t xml:space="preserve"> </w:t>
      </w:r>
      <w:r w:rsidR="004C2251" w:rsidRPr="0010640B">
        <w:rPr>
          <w:rFonts w:ascii="Arial" w:hAnsi="Arial" w:cs="Arial"/>
          <w:i/>
          <w:szCs w:val="28"/>
        </w:rPr>
        <w:t>#</w:t>
      </w:r>
      <w:proofErr w:type="spellStart"/>
      <w:r w:rsidR="004C2251" w:rsidRPr="0010640B">
        <w:rPr>
          <w:rFonts w:ascii="Arial" w:hAnsi="Arial" w:cs="Arial"/>
          <w:i/>
          <w:szCs w:val="28"/>
        </w:rPr>
        <w:t>PinkPower</w:t>
      </w:r>
      <w:proofErr w:type="spellEnd"/>
      <w:r w:rsidR="004C2251" w:rsidRPr="0010640B">
        <w:rPr>
          <w:rFonts w:ascii="Arial" w:hAnsi="Arial" w:cs="Arial"/>
          <w:i/>
          <w:szCs w:val="28"/>
        </w:rPr>
        <w:t xml:space="preserve"> </w:t>
      </w:r>
      <w:proofErr w:type="spellStart"/>
      <w:r w:rsidR="004C2251" w:rsidRPr="0010640B">
        <w:rPr>
          <w:rFonts w:ascii="Arial" w:hAnsi="Arial" w:cs="Arial"/>
          <w:i/>
          <w:szCs w:val="28"/>
        </w:rPr>
        <w:t>by</w:t>
      </w:r>
      <w:proofErr w:type="spellEnd"/>
      <w:r w:rsidR="004C2251" w:rsidRPr="0010640B">
        <w:rPr>
          <w:rFonts w:ascii="Arial" w:hAnsi="Arial" w:cs="Arial"/>
          <w:i/>
          <w:szCs w:val="28"/>
        </w:rPr>
        <w:t xml:space="preserve"> Samsung</w:t>
      </w:r>
      <w:r w:rsidR="004C2251">
        <w:rPr>
          <w:rFonts w:ascii="Arial" w:hAnsi="Arial" w:cs="Arial"/>
        </w:rPr>
        <w:t xml:space="preserve"> </w:t>
      </w:r>
      <w:r w:rsidR="0082730E">
        <w:rPr>
          <w:rFonts w:ascii="Arial" w:hAnsi="Arial" w:cs="Arial"/>
        </w:rPr>
        <w:t xml:space="preserve">también </w:t>
      </w:r>
      <w:r w:rsidR="004C2251">
        <w:rPr>
          <w:rFonts w:ascii="Arial" w:hAnsi="Arial" w:cs="Arial"/>
        </w:rPr>
        <w:t>se ofrecerán</w:t>
      </w:r>
      <w:r w:rsidR="0082730E" w:rsidRPr="00F77246">
        <w:rPr>
          <w:rFonts w:ascii="Arial" w:hAnsi="Arial" w:cs="Arial"/>
        </w:rPr>
        <w:t xml:space="preserve"> clases gratuitas de </w:t>
      </w:r>
      <w:r w:rsidR="00CA23DF">
        <w:rPr>
          <w:rFonts w:ascii="Arial" w:hAnsi="Arial" w:cs="Arial"/>
        </w:rPr>
        <w:t>spinning (sábado 21 de octubre)</w:t>
      </w:r>
      <w:r w:rsidR="0082730E" w:rsidRPr="00F77246">
        <w:rPr>
          <w:rFonts w:ascii="Arial" w:hAnsi="Arial" w:cs="Arial"/>
        </w:rPr>
        <w:t>, así como la as</w:t>
      </w:r>
      <w:r w:rsidR="00835075">
        <w:rPr>
          <w:rFonts w:ascii="Arial" w:hAnsi="Arial" w:cs="Arial"/>
        </w:rPr>
        <w:t xml:space="preserve">esoría de la nutrióloga </w:t>
      </w:r>
      <w:proofErr w:type="spellStart"/>
      <w:r w:rsidR="00835075">
        <w:rPr>
          <w:rFonts w:ascii="Arial" w:hAnsi="Arial" w:cs="Arial"/>
        </w:rPr>
        <w:t>Karem</w:t>
      </w:r>
      <w:proofErr w:type="spellEnd"/>
      <w:r w:rsidR="00835075">
        <w:rPr>
          <w:rFonts w:ascii="Arial" w:hAnsi="Arial" w:cs="Arial"/>
        </w:rPr>
        <w:t xml:space="preserve"> Dí</w:t>
      </w:r>
      <w:r w:rsidR="004C2251">
        <w:rPr>
          <w:rFonts w:ascii="Arial" w:hAnsi="Arial" w:cs="Arial"/>
        </w:rPr>
        <w:t>az</w:t>
      </w:r>
      <w:r w:rsidR="0082730E" w:rsidRPr="00F77246">
        <w:rPr>
          <w:rFonts w:ascii="Arial" w:hAnsi="Arial" w:cs="Arial"/>
        </w:rPr>
        <w:t>.</w:t>
      </w:r>
    </w:p>
    <w:p w:rsidR="00835075" w:rsidRDefault="003A115E" w:rsidP="00C44DFB">
      <w:pPr>
        <w:jc w:val="both"/>
        <w:rPr>
          <w:rFonts w:ascii="Arial" w:hAnsi="Arial" w:cs="Arial"/>
        </w:rPr>
      </w:pPr>
      <w:r w:rsidRPr="001837E8">
        <w:rPr>
          <w:rFonts w:ascii="Arial" w:hAnsi="Arial" w:cs="Arial"/>
        </w:rPr>
        <w:t>A través de esta iniciativa,</w:t>
      </w:r>
      <w:r w:rsidR="00CA23DF">
        <w:rPr>
          <w:rFonts w:ascii="Arial" w:hAnsi="Arial" w:cs="Arial"/>
        </w:rPr>
        <w:t xml:space="preserve"> Samsung </w:t>
      </w:r>
      <w:r w:rsidR="00835075">
        <w:rPr>
          <w:rFonts w:ascii="Arial" w:hAnsi="Arial" w:cs="Arial"/>
        </w:rPr>
        <w:t xml:space="preserve">va más allá de la tecnología y </w:t>
      </w:r>
      <w:r w:rsidR="00CA23DF">
        <w:rPr>
          <w:rFonts w:ascii="Arial" w:hAnsi="Arial" w:cs="Arial"/>
        </w:rPr>
        <w:t>se une al esfuerzo</w:t>
      </w:r>
      <w:r w:rsidRPr="001837E8">
        <w:rPr>
          <w:rFonts w:ascii="Arial" w:hAnsi="Arial" w:cs="Arial"/>
        </w:rPr>
        <w:t xml:space="preserve"> de Fundación Bella</w:t>
      </w:r>
      <w:r w:rsidR="001837E8" w:rsidRPr="001837E8">
        <w:rPr>
          <w:rFonts w:ascii="Arial" w:hAnsi="Arial" w:cs="Arial"/>
        </w:rPr>
        <w:t>, liderada por el fotógrafo Martí</w:t>
      </w:r>
      <w:r w:rsidR="00CA23DF">
        <w:rPr>
          <w:rFonts w:ascii="Arial" w:hAnsi="Arial" w:cs="Arial"/>
        </w:rPr>
        <w:t xml:space="preserve">n </w:t>
      </w:r>
      <w:proofErr w:type="spellStart"/>
      <w:r w:rsidR="00CA23DF">
        <w:rPr>
          <w:rFonts w:ascii="Arial" w:hAnsi="Arial" w:cs="Arial"/>
        </w:rPr>
        <w:t>Gavi</w:t>
      </w:r>
      <w:r w:rsidR="00D9747D" w:rsidRPr="001837E8">
        <w:rPr>
          <w:rFonts w:ascii="Arial" w:hAnsi="Arial" w:cs="Arial"/>
        </w:rPr>
        <w:t>ca</w:t>
      </w:r>
      <w:proofErr w:type="spellEnd"/>
      <w:r w:rsidR="001837E8" w:rsidRPr="001837E8">
        <w:rPr>
          <w:rFonts w:ascii="Arial" w:hAnsi="Arial" w:cs="Arial"/>
        </w:rPr>
        <w:t>, quien se ha encargado de</w:t>
      </w:r>
      <w:r w:rsidR="00D9747D" w:rsidRPr="001837E8">
        <w:rPr>
          <w:rFonts w:ascii="Arial" w:hAnsi="Arial" w:cs="Arial"/>
        </w:rPr>
        <w:t xml:space="preserve"> captar a </w:t>
      </w:r>
      <w:r w:rsidR="00D9747D" w:rsidRPr="001837E8">
        <w:rPr>
          <w:rFonts w:ascii="Arial" w:hAnsi="Arial" w:cs="Arial"/>
        </w:rPr>
        <w:lastRenderedPageBreak/>
        <w:t>mujeres sobrevivientes del cáncer, sus familias y famili</w:t>
      </w:r>
      <w:r w:rsidR="001837E8" w:rsidRPr="001837E8">
        <w:rPr>
          <w:rFonts w:ascii="Arial" w:hAnsi="Arial" w:cs="Arial"/>
        </w:rPr>
        <w:t>as que apoyan a pacientes, con el fin de concientizar acerca de la</w:t>
      </w:r>
      <w:r w:rsidR="00CA23DF">
        <w:rPr>
          <w:rFonts w:ascii="Arial" w:hAnsi="Arial" w:cs="Arial"/>
        </w:rPr>
        <w:t xml:space="preserve"> enfermedad y seguir </w:t>
      </w:r>
      <w:r w:rsidR="00835075">
        <w:rPr>
          <w:rFonts w:ascii="Arial" w:hAnsi="Arial" w:cs="Arial"/>
        </w:rPr>
        <w:t>inspirando fortaleza</w:t>
      </w:r>
      <w:r w:rsidR="00CA23DF">
        <w:rPr>
          <w:rFonts w:ascii="Arial" w:hAnsi="Arial" w:cs="Arial"/>
        </w:rPr>
        <w:t xml:space="preserve"> a quienes la enfrentan</w:t>
      </w:r>
      <w:r w:rsidR="001837E8" w:rsidRPr="001837E8">
        <w:rPr>
          <w:rFonts w:ascii="Arial" w:hAnsi="Arial" w:cs="Arial"/>
        </w:rPr>
        <w:t>.</w:t>
      </w:r>
    </w:p>
    <w:p w:rsidR="00127BCA" w:rsidRPr="00835075" w:rsidRDefault="00127BCA" w:rsidP="00C44DFB">
      <w:pPr>
        <w:jc w:val="both"/>
        <w:rPr>
          <w:rFonts w:ascii="Arial" w:hAnsi="Arial" w:cs="Arial"/>
        </w:rPr>
      </w:pPr>
    </w:p>
    <w:p w:rsidR="00D4353C" w:rsidRPr="00F263BB" w:rsidRDefault="00D4353C" w:rsidP="00D4353C">
      <w:pPr>
        <w:shd w:val="clear" w:color="auto" w:fill="FFFFFF"/>
        <w:spacing w:after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</w:pPr>
      <w:proofErr w:type="spellStart"/>
      <w:r w:rsidRPr="00F263BB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>Sobre</w:t>
      </w:r>
      <w:proofErr w:type="spellEnd"/>
      <w:r w:rsidRPr="00F263BB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 xml:space="preserve"> Samsung Electronics Co., Ltd.</w:t>
      </w:r>
    </w:p>
    <w:p w:rsidR="00D4353C" w:rsidRPr="003E3ED5" w:rsidRDefault="00D4353C" w:rsidP="00D4353C">
      <w:pPr>
        <w:shd w:val="clear" w:color="auto" w:fill="FFFFFF"/>
        <w:spacing w:after="0"/>
        <w:jc w:val="both"/>
        <w:rPr>
          <w:rFonts w:ascii="Arial" w:hAnsi="Arial" w:cs="Arial"/>
          <w:sz w:val="24"/>
          <w:lang w:eastAsia="pt-BR"/>
        </w:rPr>
      </w:pPr>
      <w:r w:rsidRPr="0042689F">
        <w:rPr>
          <w:rFonts w:ascii="Arial" w:hAnsi="Arial" w:cs="Arial"/>
          <w:color w:val="212121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42689F">
        <w:rPr>
          <w:rFonts w:ascii="Arial" w:hAnsi="Arial" w:cs="Arial"/>
          <w:color w:val="212121"/>
          <w:sz w:val="20"/>
          <w:szCs w:val="20"/>
        </w:rPr>
        <w:t>TVs</w:t>
      </w:r>
      <w:proofErr w:type="spellEnd"/>
      <w:r w:rsidRPr="0042689F">
        <w:rPr>
          <w:rFonts w:ascii="Arial" w:hAnsi="Arial" w:cs="Arial"/>
          <w:color w:val="212121"/>
          <w:sz w:val="20"/>
          <w:szCs w:val="20"/>
        </w:rPr>
        <w:t>, </w:t>
      </w:r>
      <w:r w:rsidRPr="0042689F">
        <w:rPr>
          <w:rFonts w:ascii="Arial" w:hAnsi="Arial" w:cs="Arial"/>
          <w:i/>
          <w:iCs/>
          <w:color w:val="212121"/>
          <w:sz w:val="20"/>
          <w:szCs w:val="20"/>
        </w:rPr>
        <w:t>smartphones, wearables</w:t>
      </w:r>
      <w:r w:rsidRPr="0042689F">
        <w:rPr>
          <w:rFonts w:ascii="Arial" w:hAnsi="Arial" w:cs="Arial"/>
          <w:color w:val="212121"/>
          <w:sz w:val="20"/>
          <w:szCs w:val="20"/>
        </w:rPr>
        <w:t>, tabletas, electrodomésticos, sistemas de conexión y memoria, sistema</w:t>
      </w:r>
      <w:r w:rsidRPr="0042689F">
        <w:rPr>
          <w:rFonts w:ascii="Arial" w:hAnsi="Arial" w:cs="Arial"/>
          <w:i/>
          <w:iCs/>
          <w:color w:val="212121"/>
          <w:sz w:val="20"/>
          <w:szCs w:val="20"/>
        </w:rPr>
        <w:t> LSI</w:t>
      </w:r>
      <w:r w:rsidRPr="0042689F">
        <w:rPr>
          <w:rFonts w:ascii="Arial" w:hAnsi="Arial" w:cs="Arial"/>
          <w:sz w:val="20"/>
          <w:szCs w:val="20"/>
        </w:rPr>
        <w:t xml:space="preserve">, fundición de semiconductores </w:t>
      </w:r>
      <w:r w:rsidRPr="0042689F">
        <w:rPr>
          <w:rFonts w:ascii="Arial" w:hAnsi="Arial" w:cs="Arial"/>
          <w:color w:val="212121"/>
          <w:sz w:val="20"/>
          <w:szCs w:val="20"/>
        </w:rPr>
        <w:t xml:space="preserve">y soluciones LED. Para conocer las últimas noticias, por favor visite la Sala de Prensa de Samsung en </w:t>
      </w:r>
      <w:hyperlink r:id="rId10" w:history="1">
        <w:r w:rsidRPr="00A6098C">
          <w:rPr>
            <w:rStyle w:val="Hyperlink"/>
            <w:rFonts w:ascii="Arial" w:eastAsia="Malgun Gothic" w:hAnsi="Arial" w:cs="Arial"/>
            <w:sz w:val="20"/>
            <w:szCs w:val="20"/>
          </w:rPr>
          <w:t>http://news.samsung.com</w:t>
        </w:r>
        <w:r w:rsidRPr="00A6098C">
          <w:rPr>
            <w:rStyle w:val="Hyperlink"/>
            <w:rFonts w:ascii="Arial" w:hAnsi="Arial" w:cs="Arial"/>
            <w:sz w:val="20"/>
            <w:szCs w:val="20"/>
          </w:rPr>
          <w:t>/mx</w:t>
        </w:r>
      </w:hyperlink>
      <w:r>
        <w:rPr>
          <w:rFonts w:ascii="Arial" w:hAnsi="Arial" w:cs="Arial"/>
          <w:color w:val="212121"/>
          <w:sz w:val="20"/>
          <w:szCs w:val="20"/>
        </w:rPr>
        <w:t xml:space="preserve"> </w:t>
      </w:r>
    </w:p>
    <w:p w:rsidR="00D03BA1" w:rsidRDefault="00D03BA1"/>
    <w:sectPr w:rsidR="00D03BA1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2FE" w:rsidRDefault="00E162FE" w:rsidP="00C44DFB">
      <w:pPr>
        <w:spacing w:after="0" w:line="240" w:lineRule="auto"/>
      </w:pPr>
      <w:r>
        <w:separator/>
      </w:r>
    </w:p>
  </w:endnote>
  <w:endnote w:type="continuationSeparator" w:id="0">
    <w:p w:rsidR="00E162FE" w:rsidRDefault="00E162FE" w:rsidP="00C44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2FE" w:rsidRDefault="00E162FE" w:rsidP="00C44DFB">
      <w:pPr>
        <w:spacing w:after="0" w:line="240" w:lineRule="auto"/>
      </w:pPr>
      <w:r>
        <w:separator/>
      </w:r>
    </w:p>
  </w:footnote>
  <w:footnote w:type="continuationSeparator" w:id="0">
    <w:p w:rsidR="00E162FE" w:rsidRDefault="00E162FE" w:rsidP="00C44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DFB" w:rsidRDefault="00C44D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60379"/>
    <w:multiLevelType w:val="hybridMultilevel"/>
    <w:tmpl w:val="C8DA0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23B9F"/>
    <w:multiLevelType w:val="hybridMultilevel"/>
    <w:tmpl w:val="70E0A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DFB"/>
    <w:rsid w:val="000637B8"/>
    <w:rsid w:val="0010640B"/>
    <w:rsid w:val="00127BCA"/>
    <w:rsid w:val="001837E8"/>
    <w:rsid w:val="001E4A04"/>
    <w:rsid w:val="003A115E"/>
    <w:rsid w:val="004006FD"/>
    <w:rsid w:val="004C2251"/>
    <w:rsid w:val="005362A8"/>
    <w:rsid w:val="005C0D62"/>
    <w:rsid w:val="00603647"/>
    <w:rsid w:val="0062165F"/>
    <w:rsid w:val="00707E12"/>
    <w:rsid w:val="00746F08"/>
    <w:rsid w:val="0082730E"/>
    <w:rsid w:val="00835075"/>
    <w:rsid w:val="0085489F"/>
    <w:rsid w:val="008A2955"/>
    <w:rsid w:val="008D273D"/>
    <w:rsid w:val="00907068"/>
    <w:rsid w:val="00A07732"/>
    <w:rsid w:val="00B23CEB"/>
    <w:rsid w:val="00BC72F2"/>
    <w:rsid w:val="00C11A1A"/>
    <w:rsid w:val="00C222EA"/>
    <w:rsid w:val="00C44DFB"/>
    <w:rsid w:val="00CA23DF"/>
    <w:rsid w:val="00CE02FE"/>
    <w:rsid w:val="00D03BA1"/>
    <w:rsid w:val="00D20ABC"/>
    <w:rsid w:val="00D4353C"/>
    <w:rsid w:val="00D668D8"/>
    <w:rsid w:val="00D9747D"/>
    <w:rsid w:val="00E162FE"/>
    <w:rsid w:val="00E56F69"/>
    <w:rsid w:val="00EB26A9"/>
    <w:rsid w:val="00F77246"/>
    <w:rsid w:val="00FA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4B77"/>
  <w15:docId w15:val="{B7537808-1481-4707-936C-E0F84AFA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44DFB"/>
    <w:rPr>
      <w:lang w:val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D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DFB"/>
    <w:rPr>
      <w:lang w:val="es-MX"/>
    </w:rPr>
  </w:style>
  <w:style w:type="paragraph" w:styleId="Footer">
    <w:name w:val="footer"/>
    <w:basedOn w:val="Normal"/>
    <w:link w:val="FooterChar"/>
    <w:uiPriority w:val="99"/>
    <w:unhideWhenUsed/>
    <w:rsid w:val="00C44D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DFB"/>
    <w:rPr>
      <w:lang w:val="es-MX"/>
    </w:rPr>
  </w:style>
  <w:style w:type="paragraph" w:styleId="ListParagraph">
    <w:name w:val="List Paragraph"/>
    <w:basedOn w:val="Normal"/>
    <w:uiPriority w:val="34"/>
    <w:qFormat/>
    <w:rsid w:val="00C44D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668D8"/>
    <w:rPr>
      <w:color w:val="0563C1" w:themeColor="hyperlink"/>
      <w:u w:val="single"/>
    </w:rPr>
  </w:style>
  <w:style w:type="character" w:customStyle="1" w:styleId="gmail-s1">
    <w:name w:val="gmail-s1"/>
    <w:basedOn w:val="DefaultParagraphFont"/>
    <w:rsid w:val="00BC72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1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/m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en.mejia@edelma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Carbajal, Dulce</dc:creator>
  <cp:lastModifiedBy>Mejia, Karen</cp:lastModifiedBy>
  <cp:revision>3</cp:revision>
  <dcterms:created xsi:type="dcterms:W3CDTF">2017-10-16T23:16:00Z</dcterms:created>
  <dcterms:modified xsi:type="dcterms:W3CDTF">2017-10-16T23:19:00Z</dcterms:modified>
</cp:coreProperties>
</file>